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CE" w:rsidRPr="00665AA8" w:rsidRDefault="00BC19CE" w:rsidP="00BC19CE">
      <w:pPr>
        <w:pStyle w:val="1Head"/>
      </w:pPr>
      <w:bookmarkStart w:id="0" w:name="_GoBack"/>
      <w:bookmarkEnd w:id="0"/>
      <w:r>
        <w:t>Human Services and Public Safety Policy Committee</w:t>
      </w:r>
    </w:p>
    <w:p w:rsidR="009173DF" w:rsidRPr="00913013" w:rsidRDefault="009173DF" w:rsidP="009173DF">
      <w:pPr>
        <w:pStyle w:val="4Item"/>
        <w:rPr>
          <w:rFonts w:ascii="Franklin Gothic Book" w:hAnsi="Franklin Gothic Book"/>
        </w:rPr>
      </w:pPr>
    </w:p>
    <w:p w:rsidR="00BC19CE" w:rsidRPr="00665AA8" w:rsidRDefault="00BC19CE" w:rsidP="00BC19CE">
      <w:pPr>
        <w:pStyle w:val="2Date"/>
      </w:pPr>
    </w:p>
    <w:p w:rsidR="00BC19CE" w:rsidRPr="00665AA8" w:rsidRDefault="00BC19CE" w:rsidP="00BC19CE">
      <w:pPr>
        <w:pStyle w:val="2Date"/>
      </w:pPr>
      <w:r>
        <w:t>February 17, 2017</w:t>
      </w:r>
    </w:p>
    <w:p w:rsidR="00BC19CE" w:rsidRPr="00665AA8" w:rsidRDefault="00BC19CE" w:rsidP="00BC19CE">
      <w:pPr>
        <w:pStyle w:val="2Date"/>
      </w:pPr>
      <w:r>
        <w:t>12:0</w:t>
      </w:r>
      <w:r w:rsidRPr="00665AA8">
        <w:t>0</w:t>
      </w:r>
      <w:r>
        <w:t xml:space="preserve"> P.M</w:t>
      </w:r>
      <w:r w:rsidRPr="00665AA8">
        <w:t xml:space="preserve"> - </w:t>
      </w:r>
      <w:r>
        <w:t>2:0</w:t>
      </w:r>
      <w:r w:rsidRPr="00665AA8">
        <w:t>0 P.M.</w:t>
      </w:r>
    </w:p>
    <w:p w:rsidR="00BC19CE" w:rsidRDefault="00BC19CE" w:rsidP="00BC19CE">
      <w:pPr>
        <w:pStyle w:val="2Date"/>
      </w:pPr>
      <w:r>
        <w:t>Walter A. Scheiber Board Room (3</w:t>
      </w:r>
      <w:r w:rsidRPr="003D15A6">
        <w:rPr>
          <w:vertAlign w:val="superscript"/>
        </w:rPr>
        <w:t>rd</w:t>
      </w:r>
      <w:r>
        <w:t xml:space="preserve"> floor)</w:t>
      </w:r>
    </w:p>
    <w:p w:rsidR="00BC19CE" w:rsidRPr="007111DD" w:rsidRDefault="00BC19CE" w:rsidP="00BC19CE">
      <w:pPr>
        <w:pStyle w:val="2Date"/>
        <w:rPr>
          <w:b/>
        </w:rPr>
      </w:pPr>
      <w:r w:rsidRPr="007111DD">
        <w:rPr>
          <w:b/>
        </w:rPr>
        <w:t xml:space="preserve"> (Lunch will be available </w:t>
      </w:r>
      <w:r>
        <w:rPr>
          <w:b/>
        </w:rPr>
        <w:t>beginning at 11:30 A</w:t>
      </w:r>
      <w:r w:rsidRPr="007111DD">
        <w:rPr>
          <w:b/>
        </w:rPr>
        <w:t>.M.)</w:t>
      </w:r>
    </w:p>
    <w:p w:rsidR="00BC19CE" w:rsidRDefault="00BC19CE" w:rsidP="00BC19CE">
      <w:pPr>
        <w:pStyle w:val="2Date"/>
        <w:jc w:val="left"/>
      </w:pPr>
    </w:p>
    <w:p w:rsidR="00BC19CE" w:rsidRDefault="00BC19CE" w:rsidP="00BC19CE">
      <w:pPr>
        <w:pStyle w:val="2Date"/>
        <w:jc w:val="left"/>
      </w:pPr>
    </w:p>
    <w:p w:rsidR="00BC19CE" w:rsidRPr="00665AA8" w:rsidRDefault="00BC19CE" w:rsidP="00BC19CE">
      <w:pPr>
        <w:pStyle w:val="3SubheadAgenda"/>
      </w:pPr>
      <w:r>
        <w:t xml:space="preserve">DRAFT </w:t>
      </w:r>
      <w:r w:rsidRPr="00665AA8">
        <w:t>AGENDA</w:t>
      </w:r>
    </w:p>
    <w:p w:rsidR="00BC19CE" w:rsidRDefault="00BC19CE" w:rsidP="00BC19CE">
      <w:pPr>
        <w:pStyle w:val="4Item"/>
      </w:pPr>
    </w:p>
    <w:p w:rsidR="00BC19CE" w:rsidRPr="00E8024D" w:rsidRDefault="00BC19CE" w:rsidP="00BC19CE">
      <w:pPr>
        <w:pStyle w:val="4Item"/>
      </w:pPr>
      <w:r>
        <w:t>12:0</w:t>
      </w:r>
      <w:r w:rsidRPr="00665AA8">
        <w:t>0</w:t>
      </w:r>
      <w:r>
        <w:t xml:space="preserve"> P.m.</w:t>
      </w:r>
      <w:r>
        <w:tab/>
        <w:t>1.</w:t>
      </w:r>
      <w:r>
        <w:tab/>
      </w:r>
      <w:r w:rsidRPr="00811C68">
        <w:rPr>
          <w:b/>
        </w:rPr>
        <w:t>CALL TO ORDER, introductions and announcements</w:t>
      </w:r>
    </w:p>
    <w:p w:rsidR="00BC19CE" w:rsidRDefault="00BC19CE" w:rsidP="00BC19CE">
      <w:pPr>
        <w:pStyle w:val="5Presenter"/>
      </w:pPr>
      <w:r>
        <w:t xml:space="preserve">Karen Toles, Chair, Human Services and Public Safety Policy Committee </w:t>
      </w:r>
    </w:p>
    <w:p w:rsidR="00BC19CE" w:rsidRDefault="00BC19CE" w:rsidP="00BC19CE">
      <w:pPr>
        <w:pStyle w:val="5Presenter"/>
      </w:pPr>
    </w:p>
    <w:p w:rsidR="00BC19CE" w:rsidRDefault="00BC19CE" w:rsidP="00BC19CE">
      <w:pPr>
        <w:pStyle w:val="5Presenter"/>
        <w:rPr>
          <w:i w:val="0"/>
        </w:rPr>
      </w:pPr>
      <w:r>
        <w:rPr>
          <w:i w:val="0"/>
        </w:rPr>
        <w:t xml:space="preserve">Karen Toles will provide welcoming remarks, introduce new Vice Chair Councilmember Anita Bonds (DC) and continuing Vice Chair Courtney Tierney (VA), and request self-introductions from other members. Chair Toles will recognize Ms. Brenda Donald for the exceptional leadership that she provided for HSPSPC in 2016 followed by an overview of the meeting agenda.  </w:t>
      </w:r>
    </w:p>
    <w:p w:rsidR="00BC19CE" w:rsidRDefault="00BC19CE" w:rsidP="00BC19CE">
      <w:pPr>
        <w:pStyle w:val="5Presenter"/>
        <w:rPr>
          <w:i w:val="0"/>
        </w:rPr>
      </w:pPr>
    </w:p>
    <w:p w:rsidR="00BC19CE" w:rsidRPr="00BC19CE" w:rsidRDefault="00BC19CE" w:rsidP="00BC19CE">
      <w:pPr>
        <w:pStyle w:val="5Presenter"/>
        <w:rPr>
          <w:i w:val="0"/>
        </w:rPr>
      </w:pPr>
      <w:r w:rsidRPr="00BC19CE">
        <w:rPr>
          <w:b/>
          <w:i w:val="0"/>
          <w:u w:val="single"/>
        </w:rPr>
        <w:t>Action:</w:t>
      </w:r>
      <w:r w:rsidRPr="00BC19CE">
        <w:rPr>
          <w:i w:val="0"/>
        </w:rPr>
        <w:t xml:space="preserve"> Provide self-introductions.</w:t>
      </w:r>
    </w:p>
    <w:p w:rsidR="00BC19CE" w:rsidRDefault="00BC19CE" w:rsidP="00BC19CE">
      <w:pPr>
        <w:pStyle w:val="5Presenter"/>
        <w:ind w:left="0"/>
      </w:pPr>
    </w:p>
    <w:p w:rsidR="00BC19CE" w:rsidRDefault="00BC19CE" w:rsidP="00BC19CE">
      <w:pPr>
        <w:pStyle w:val="5Presenter"/>
        <w:ind w:left="0"/>
      </w:pPr>
    </w:p>
    <w:p w:rsidR="00BC19CE" w:rsidRDefault="00BC19CE" w:rsidP="00BC19CE">
      <w:pPr>
        <w:pStyle w:val="4Item"/>
      </w:pPr>
      <w:r>
        <w:t>12:05 P.m.</w:t>
      </w:r>
      <w:r>
        <w:tab/>
        <w:t>2.</w:t>
      </w:r>
      <w:r>
        <w:tab/>
      </w:r>
      <w:r w:rsidRPr="00811C68">
        <w:rPr>
          <w:b/>
        </w:rPr>
        <w:t>APPROVAL OF nOVEMBER 18, 2016 MEETING SUMMARY</w:t>
      </w:r>
    </w:p>
    <w:p w:rsidR="00BC19CE" w:rsidRDefault="00BC19CE" w:rsidP="00BC19CE">
      <w:pPr>
        <w:pStyle w:val="5Presenter"/>
      </w:pPr>
      <w:r>
        <w:t>Karen Toles, Chair</w:t>
      </w:r>
    </w:p>
    <w:p w:rsidR="00BC19CE" w:rsidRDefault="00BC19CE" w:rsidP="00BC19CE">
      <w:pPr>
        <w:pStyle w:val="5Presenter"/>
      </w:pPr>
    </w:p>
    <w:p w:rsidR="00BC19CE" w:rsidRPr="00BC19CE" w:rsidRDefault="00BC19CE" w:rsidP="00BC19CE">
      <w:pPr>
        <w:pStyle w:val="5Presenter"/>
        <w:rPr>
          <w:i w:val="0"/>
        </w:rPr>
      </w:pPr>
      <w:r w:rsidRPr="00E77A06">
        <w:rPr>
          <w:i w:val="0"/>
        </w:rPr>
        <w:t>Chair Toles will ask for recommended changes to the draft summary of the November 18, 2016 meeting and for a motion to approve draft summary with any recommended modifications.</w:t>
      </w:r>
    </w:p>
    <w:p w:rsidR="00BC19CE" w:rsidRDefault="00BC19CE" w:rsidP="00BC19CE">
      <w:pPr>
        <w:pStyle w:val="5Presenter"/>
        <w:rPr>
          <w:i w:val="0"/>
        </w:rPr>
      </w:pPr>
    </w:p>
    <w:p w:rsidR="00BC19CE" w:rsidRPr="003D5F6F" w:rsidRDefault="00BC19CE" w:rsidP="00BC19CE">
      <w:pPr>
        <w:pStyle w:val="5Presenter"/>
        <w:rPr>
          <w:i w:val="0"/>
        </w:rPr>
      </w:pPr>
      <w:r w:rsidRPr="002B6AA7">
        <w:rPr>
          <w:b/>
          <w:i w:val="0"/>
          <w:u w:val="single"/>
        </w:rPr>
        <w:t>Action:</w:t>
      </w:r>
      <w:r>
        <w:rPr>
          <w:i w:val="0"/>
        </w:rPr>
        <w:t xml:space="preserve"> Approve draft meeting summary from November 18, 2016.</w:t>
      </w:r>
    </w:p>
    <w:p w:rsidR="00BC19CE" w:rsidRDefault="00BC19CE" w:rsidP="00BC19CE">
      <w:pPr>
        <w:pStyle w:val="5Presenter"/>
      </w:pPr>
    </w:p>
    <w:p w:rsidR="00BC19CE" w:rsidRPr="007A41AD" w:rsidRDefault="00BC19CE" w:rsidP="00BC19CE">
      <w:pPr>
        <w:pStyle w:val="5Presenter"/>
      </w:pPr>
    </w:p>
    <w:p w:rsidR="00BC19CE" w:rsidRPr="00811C68" w:rsidRDefault="00BC19CE" w:rsidP="00BC19CE">
      <w:pPr>
        <w:pStyle w:val="4Item"/>
        <w:rPr>
          <w:b/>
        </w:rPr>
      </w:pPr>
      <w:r>
        <w:t>12:1</w:t>
      </w:r>
      <w:r w:rsidRPr="00427F92">
        <w:t>0</w:t>
      </w:r>
      <w:r>
        <w:t xml:space="preserve"> P.M.</w:t>
      </w:r>
      <w:r>
        <w:tab/>
        <w:t xml:space="preserve">3. </w:t>
      </w:r>
      <w:r>
        <w:tab/>
      </w:r>
      <w:r w:rsidRPr="00811C68">
        <w:rPr>
          <w:b/>
        </w:rPr>
        <w:t xml:space="preserve">REVIEW OVERVIEW OF MISSION AND ROLE OF hspspc AND SUPPORTING COMMITTEES </w:t>
      </w:r>
    </w:p>
    <w:p w:rsidR="00E77A06" w:rsidRDefault="00BC19CE" w:rsidP="00E77A06">
      <w:pPr>
        <w:pStyle w:val="5Presenter"/>
      </w:pPr>
      <w:r>
        <w:t>Karen Toles, Chair</w:t>
      </w:r>
    </w:p>
    <w:p w:rsidR="00BC19CE" w:rsidRDefault="00BC19CE" w:rsidP="00E77A06">
      <w:pPr>
        <w:pStyle w:val="5Presenter"/>
      </w:pPr>
      <w:r>
        <w:t>Stuart Freudberg, Deputy Executive Director</w:t>
      </w:r>
    </w:p>
    <w:p w:rsidR="00BC19CE" w:rsidRPr="007A41AD" w:rsidRDefault="00BC19CE" w:rsidP="00BC19CE">
      <w:pPr>
        <w:pStyle w:val="5Presenter"/>
      </w:pPr>
      <w:r>
        <w:t>Metropolitan Washington Council of Governments</w:t>
      </w:r>
    </w:p>
    <w:p w:rsidR="00BC19CE" w:rsidRDefault="00BC19CE" w:rsidP="00BC19CE">
      <w:pPr>
        <w:pStyle w:val="5Presenter"/>
      </w:pPr>
    </w:p>
    <w:p w:rsidR="00BC19CE" w:rsidRDefault="00BC19CE" w:rsidP="00BC19CE">
      <w:pPr>
        <w:pStyle w:val="5Presenter"/>
        <w:rPr>
          <w:i w:val="0"/>
        </w:rPr>
      </w:pPr>
      <w:r>
        <w:rPr>
          <w:i w:val="0"/>
        </w:rPr>
        <w:t>Chair Toles and Mr. Freudberg will provide an overview of the mission and role of HSPSPC and supporting committees.</w:t>
      </w:r>
    </w:p>
    <w:p w:rsidR="00BC19CE" w:rsidRDefault="00BC19CE" w:rsidP="00BC19CE">
      <w:pPr>
        <w:pStyle w:val="5Presenter"/>
        <w:rPr>
          <w:i w:val="0"/>
        </w:rPr>
      </w:pPr>
    </w:p>
    <w:p w:rsidR="00BC19CE" w:rsidRPr="00F007BC" w:rsidRDefault="00BC19CE" w:rsidP="00BC19CE">
      <w:pPr>
        <w:pStyle w:val="5Presenter"/>
        <w:rPr>
          <w:i w:val="0"/>
        </w:rPr>
      </w:pPr>
      <w:r w:rsidRPr="002B6AA7">
        <w:rPr>
          <w:b/>
          <w:i w:val="0"/>
          <w:u w:val="single"/>
        </w:rPr>
        <w:t>Action:</w:t>
      </w:r>
      <w:r>
        <w:rPr>
          <w:i w:val="0"/>
        </w:rPr>
        <w:t xml:space="preserve"> Receive briefing and discuss.</w:t>
      </w:r>
    </w:p>
    <w:p w:rsidR="00BC19CE" w:rsidRDefault="00BC19CE" w:rsidP="00BC19CE">
      <w:pPr>
        <w:pStyle w:val="5Presenter"/>
      </w:pPr>
    </w:p>
    <w:p w:rsidR="00BC19CE" w:rsidRPr="005C25EE" w:rsidRDefault="00BC19CE" w:rsidP="00BC19CE">
      <w:pPr>
        <w:pStyle w:val="5Presenter"/>
      </w:pPr>
    </w:p>
    <w:p w:rsidR="00BC19CE" w:rsidRPr="007111DD" w:rsidRDefault="00BC19CE" w:rsidP="00BC19CE">
      <w:pPr>
        <w:rPr>
          <w:rFonts w:ascii="Times New Roman" w:eastAsia="Calibri" w:hAnsi="Times New Roman"/>
          <w:b/>
          <w:szCs w:val="22"/>
        </w:rPr>
      </w:pPr>
      <w:r w:rsidRPr="00BC19CE">
        <w:rPr>
          <w:b/>
        </w:rPr>
        <w:t>12:30 P.M.</w:t>
      </w:r>
      <w:r>
        <w:t xml:space="preserve"> </w:t>
      </w:r>
      <w:r>
        <w:tab/>
      </w:r>
      <w:r w:rsidRPr="00E77A06">
        <w:rPr>
          <w:b/>
        </w:rPr>
        <w:t>4.</w:t>
      </w:r>
      <w:r>
        <w:tab/>
      </w:r>
      <w:r>
        <w:rPr>
          <w:rFonts w:eastAsia="Calibri"/>
          <w:b/>
          <w:szCs w:val="22"/>
        </w:rPr>
        <w:t>BRIEFING ON PROPOSED HSPSPC 2017</w:t>
      </w:r>
      <w:r w:rsidRPr="008B2AE9">
        <w:rPr>
          <w:rFonts w:eastAsia="Calibri"/>
          <w:b/>
          <w:szCs w:val="22"/>
        </w:rPr>
        <w:t xml:space="preserve"> PRIORITIES FOLLOWED BY </w:t>
      </w:r>
      <w:r>
        <w:rPr>
          <w:rFonts w:eastAsia="Calibri"/>
          <w:b/>
          <w:szCs w:val="22"/>
        </w:rPr>
        <w:t>FEEDBACK</w:t>
      </w:r>
      <w:r w:rsidRPr="008B2AE9">
        <w:rPr>
          <w:rFonts w:eastAsia="Calibri"/>
          <w:b/>
          <w:szCs w:val="22"/>
        </w:rPr>
        <w:tab/>
      </w:r>
    </w:p>
    <w:p w:rsidR="00BC19CE" w:rsidRDefault="00BC19CE" w:rsidP="00BC19CE">
      <w:pPr>
        <w:ind w:left="1296" w:firstLine="432"/>
        <w:rPr>
          <w:rFonts w:eastAsia="Calibri"/>
          <w:i/>
          <w:szCs w:val="22"/>
        </w:rPr>
      </w:pPr>
      <w:r>
        <w:rPr>
          <w:rFonts w:eastAsia="Calibri"/>
          <w:i/>
          <w:szCs w:val="22"/>
        </w:rPr>
        <w:t>Karen Toles, Chair</w:t>
      </w:r>
    </w:p>
    <w:p w:rsidR="00BC19CE" w:rsidRPr="000C05AA" w:rsidRDefault="00BC19CE" w:rsidP="00BC19CE">
      <w:pPr>
        <w:ind w:left="1296" w:firstLine="432"/>
        <w:rPr>
          <w:rFonts w:eastAsia="Calibri"/>
          <w:i/>
          <w:szCs w:val="22"/>
        </w:rPr>
      </w:pPr>
      <w:r>
        <w:rPr>
          <w:rFonts w:eastAsia="Calibri"/>
          <w:i/>
          <w:szCs w:val="22"/>
        </w:rPr>
        <w:t xml:space="preserve">Stuart </w:t>
      </w:r>
      <w:r w:rsidRPr="008B2AE9">
        <w:rPr>
          <w:rFonts w:eastAsia="Calibri"/>
          <w:i/>
          <w:szCs w:val="22"/>
        </w:rPr>
        <w:t>Freudberg</w:t>
      </w:r>
      <w:r>
        <w:rPr>
          <w:rFonts w:eastAsia="Calibri"/>
          <w:i/>
          <w:szCs w:val="22"/>
        </w:rPr>
        <w:t>,</w:t>
      </w:r>
      <w:r>
        <w:t xml:space="preserve"> </w:t>
      </w:r>
      <w:r w:rsidRPr="008B4F5A">
        <w:rPr>
          <w:i/>
        </w:rPr>
        <w:t>Deputy Executive Director</w:t>
      </w:r>
    </w:p>
    <w:p w:rsidR="00BC19CE" w:rsidRDefault="00BC19CE" w:rsidP="00BC19CE">
      <w:pPr>
        <w:ind w:left="720"/>
        <w:rPr>
          <w:rFonts w:eastAsia="Calibri"/>
          <w:szCs w:val="22"/>
        </w:rPr>
      </w:pPr>
    </w:p>
    <w:p w:rsidR="00BC19CE" w:rsidRDefault="00BC19CE" w:rsidP="00BC19CE">
      <w:pPr>
        <w:ind w:left="1728"/>
        <w:rPr>
          <w:rFonts w:eastAsia="Calibri"/>
          <w:szCs w:val="22"/>
        </w:rPr>
      </w:pPr>
      <w:r>
        <w:rPr>
          <w:rFonts w:eastAsia="Calibri"/>
          <w:szCs w:val="22"/>
        </w:rPr>
        <w:t>Receive briefing on the HSPSPC 2017 priorities, followed by feedback and roundtable discussion of HSPSPC Members.</w:t>
      </w:r>
    </w:p>
    <w:p w:rsidR="00BC19CE" w:rsidRDefault="00BC19CE" w:rsidP="00BC19CE">
      <w:pPr>
        <w:ind w:left="1728"/>
        <w:rPr>
          <w:rFonts w:eastAsia="Calibri"/>
          <w:szCs w:val="22"/>
        </w:rPr>
      </w:pPr>
    </w:p>
    <w:p w:rsidR="00BC19CE" w:rsidRDefault="00BC19CE" w:rsidP="00BC19CE">
      <w:pPr>
        <w:ind w:left="648" w:firstLine="1080"/>
        <w:rPr>
          <w:rFonts w:eastAsia="Calibri"/>
          <w:szCs w:val="22"/>
        </w:rPr>
      </w:pPr>
      <w:r>
        <w:rPr>
          <w:rFonts w:eastAsia="Calibri"/>
          <w:b/>
          <w:i/>
          <w:szCs w:val="22"/>
          <w:u w:val="single"/>
        </w:rPr>
        <w:t>Action:</w:t>
      </w:r>
      <w:r>
        <w:rPr>
          <w:rFonts w:eastAsia="Calibri"/>
          <w:szCs w:val="22"/>
        </w:rPr>
        <w:t xml:space="preserve">   Discussion and concurrence with 2017 HSPSPC Priorities.</w:t>
      </w:r>
    </w:p>
    <w:p w:rsidR="00BC19CE" w:rsidRDefault="00BC19CE" w:rsidP="00BC19CE">
      <w:pPr>
        <w:pStyle w:val="5Presenter"/>
        <w:ind w:left="0"/>
        <w:rPr>
          <w:rFonts w:ascii="Franklin Gothic Medium" w:hAnsi="Franklin Gothic Medium" w:cs="ITCFranklinGothicStd-Med"/>
          <w:i w:val="0"/>
          <w:iCs w:val="0"/>
          <w:caps/>
          <w:spacing w:val="2"/>
        </w:rPr>
      </w:pPr>
    </w:p>
    <w:p w:rsidR="00BC19CE" w:rsidRDefault="00BC19CE" w:rsidP="00BC19CE">
      <w:pPr>
        <w:pStyle w:val="5Presenter"/>
        <w:ind w:left="0"/>
        <w:rPr>
          <w:rFonts w:ascii="Franklin Gothic Medium" w:hAnsi="Franklin Gothic Medium" w:cs="ITCFranklinGothicStd-Med"/>
          <w:i w:val="0"/>
          <w:iCs w:val="0"/>
          <w:caps/>
          <w:spacing w:val="2"/>
        </w:rPr>
      </w:pPr>
    </w:p>
    <w:p w:rsidR="00BC19CE" w:rsidRPr="002779B7" w:rsidRDefault="00BC19CE" w:rsidP="00BC19CE">
      <w:pPr>
        <w:pStyle w:val="5Presenter"/>
        <w:ind w:left="0"/>
        <w:rPr>
          <w:rFonts w:ascii="Franklin Gothic Medium" w:hAnsi="Franklin Gothic Medium" w:cs="ITCFranklinGothicStd-Med"/>
          <w:b/>
          <w:i w:val="0"/>
          <w:iCs w:val="0"/>
          <w:caps/>
          <w:spacing w:val="2"/>
        </w:rPr>
      </w:pPr>
      <w:r>
        <w:rPr>
          <w:rFonts w:ascii="Franklin Gothic Medium" w:hAnsi="Franklin Gothic Medium" w:cs="ITCFranklinGothicStd-Med"/>
          <w:i w:val="0"/>
          <w:iCs w:val="0"/>
          <w:caps/>
          <w:spacing w:val="2"/>
        </w:rPr>
        <w:t>1:00 p.M.</w:t>
      </w:r>
      <w:r>
        <w:rPr>
          <w:rFonts w:ascii="Franklin Gothic Medium" w:hAnsi="Franklin Gothic Medium" w:cs="ITCFranklinGothicStd-Med"/>
          <w:i w:val="0"/>
          <w:iCs w:val="0"/>
          <w:caps/>
          <w:spacing w:val="2"/>
        </w:rPr>
        <w:tab/>
        <w:t xml:space="preserve">5.   </w:t>
      </w:r>
      <w:r>
        <w:rPr>
          <w:rFonts w:ascii="Franklin Gothic Medium" w:hAnsi="Franklin Gothic Medium" w:cs="ITCFranklinGothicStd-Med"/>
          <w:b/>
          <w:i w:val="0"/>
          <w:iCs w:val="0"/>
          <w:caps/>
          <w:spacing w:val="2"/>
        </w:rPr>
        <w:t>HUMAN SERVICES TECHNICAL COMMITTEEs 2017 PRIORITIES</w:t>
      </w:r>
    </w:p>
    <w:p w:rsidR="00BC19CE" w:rsidRDefault="00BC19CE" w:rsidP="00BC19CE">
      <w:pPr>
        <w:pStyle w:val="5Presenter"/>
      </w:pPr>
      <w:r>
        <w:t>Hilary Chapman, COG Housing Program Manager – Housing and Homeless Services Committees</w:t>
      </w:r>
    </w:p>
    <w:p w:rsidR="00BC19CE" w:rsidRDefault="00BC19CE" w:rsidP="00BC19CE">
      <w:pPr>
        <w:pStyle w:val="5Presenter"/>
      </w:pPr>
      <w:r>
        <w:t>Jennifer Schitter, COG Principal Health Planner - Health Officers Committee</w:t>
      </w:r>
    </w:p>
    <w:p w:rsidR="00BC19CE" w:rsidRDefault="00BC19CE" w:rsidP="00BC19CE">
      <w:pPr>
        <w:pStyle w:val="5Presenter"/>
      </w:pPr>
      <w:r>
        <w:t>Paul DesJardin, COG Director of Community Planning and Services - Child Welfare Committee</w:t>
      </w:r>
    </w:p>
    <w:p w:rsidR="00BC19CE" w:rsidRPr="00E60652" w:rsidRDefault="00BC19CE" w:rsidP="00BC19CE">
      <w:pPr>
        <w:pStyle w:val="5Presenter"/>
      </w:pPr>
      <w:r>
        <w:rPr>
          <w:i w:val="0"/>
        </w:rPr>
        <w:t xml:space="preserve"> </w:t>
      </w:r>
    </w:p>
    <w:p w:rsidR="00BC19CE" w:rsidRPr="00075BAA" w:rsidRDefault="00BC19CE" w:rsidP="00BC19CE">
      <w:pPr>
        <w:pStyle w:val="5Presenter"/>
        <w:rPr>
          <w:i w:val="0"/>
        </w:rPr>
      </w:pPr>
      <w:r>
        <w:rPr>
          <w:i w:val="0"/>
        </w:rPr>
        <w:t>Receive 3-</w:t>
      </w:r>
      <w:proofErr w:type="gramStart"/>
      <w:r>
        <w:rPr>
          <w:i w:val="0"/>
        </w:rPr>
        <w:t>5 minute</w:t>
      </w:r>
      <w:proofErr w:type="gramEnd"/>
      <w:r>
        <w:rPr>
          <w:i w:val="0"/>
        </w:rPr>
        <w:t xml:space="preserve"> briefing from Chairs of Human Services Technical Committee focused on priorities for 2017.</w:t>
      </w:r>
    </w:p>
    <w:p w:rsidR="00BC19CE" w:rsidRDefault="00BC19CE" w:rsidP="00BC19CE">
      <w:pPr>
        <w:pStyle w:val="5Presenter"/>
        <w:rPr>
          <w:i w:val="0"/>
        </w:rPr>
      </w:pPr>
    </w:p>
    <w:p w:rsidR="00BC19CE" w:rsidRPr="00075BAA" w:rsidRDefault="00BC19CE" w:rsidP="00BC19CE">
      <w:pPr>
        <w:pStyle w:val="5Presenter"/>
        <w:rPr>
          <w:i w:val="0"/>
        </w:rPr>
      </w:pPr>
      <w:r w:rsidRPr="002B6AA7">
        <w:rPr>
          <w:b/>
          <w:i w:val="0"/>
          <w:u w:val="single"/>
        </w:rPr>
        <w:t>Action:</w:t>
      </w:r>
      <w:r>
        <w:rPr>
          <w:i w:val="0"/>
        </w:rPr>
        <w:t xml:space="preserve"> Discussion of Human Services Technical Committee priorities and provide guidance as appropriate.</w:t>
      </w:r>
    </w:p>
    <w:p w:rsidR="00BC19CE" w:rsidRDefault="00BC19CE" w:rsidP="00BC19CE">
      <w:pPr>
        <w:pStyle w:val="5Presenter"/>
        <w:ind w:left="2520"/>
        <w:rPr>
          <w:i w:val="0"/>
        </w:rPr>
      </w:pPr>
    </w:p>
    <w:p w:rsidR="00BC19CE" w:rsidRDefault="00BC19CE" w:rsidP="00BC19CE">
      <w:pPr>
        <w:pStyle w:val="5Presenter"/>
        <w:ind w:left="2520"/>
        <w:rPr>
          <w:i w:val="0"/>
        </w:rPr>
      </w:pPr>
    </w:p>
    <w:p w:rsidR="00BC19CE" w:rsidRDefault="00BC19CE" w:rsidP="00BC19CE">
      <w:pPr>
        <w:pStyle w:val="4Item"/>
      </w:pPr>
      <w:r>
        <w:t>1:25 P.M.</w:t>
      </w:r>
      <w:r>
        <w:tab/>
        <w:t>6.</w:t>
      </w:r>
      <w:r>
        <w:tab/>
      </w:r>
      <w:r w:rsidRPr="00811C68">
        <w:rPr>
          <w:b/>
        </w:rPr>
        <w:t>PUBLIC SAFETY TECHNICAL COMMITTEEs 2017 PRIORITIES</w:t>
      </w:r>
    </w:p>
    <w:p w:rsidR="00BC19CE" w:rsidRDefault="00BC19CE" w:rsidP="00BC19CE">
      <w:pPr>
        <w:pStyle w:val="5Presenter"/>
      </w:pPr>
      <w:r>
        <w:t>Ron Gill, Chair, Emergency Manager’s Committee</w:t>
      </w:r>
    </w:p>
    <w:p w:rsidR="00BC19CE" w:rsidRDefault="00BC19CE" w:rsidP="00BC19CE">
      <w:pPr>
        <w:pStyle w:val="5Presenter"/>
      </w:pPr>
      <w:r>
        <w:t xml:space="preserve">Chief Robert </w:t>
      </w:r>
      <w:proofErr w:type="spellStart"/>
      <w:r>
        <w:t>Dube</w:t>
      </w:r>
      <w:proofErr w:type="spellEnd"/>
      <w:r>
        <w:t>, Chair, Fire Chief’s Committee</w:t>
      </w:r>
    </w:p>
    <w:p w:rsidR="00BC19CE" w:rsidRDefault="00BC19CE" w:rsidP="00BC19CE">
      <w:pPr>
        <w:pStyle w:val="5Presenter"/>
      </w:pPr>
      <w:r>
        <w:t>Chief Alan Goldberg, Chair, Police Chief’s Committee</w:t>
      </w:r>
    </w:p>
    <w:p w:rsidR="00BC19CE" w:rsidRDefault="00BC19CE" w:rsidP="00BC19CE">
      <w:pPr>
        <w:pStyle w:val="5Presenter"/>
      </w:pPr>
      <w:r>
        <w:t>Brandon Foster, Chair, Corrections Chiefs Committee</w:t>
      </w:r>
    </w:p>
    <w:p w:rsidR="00BC19CE" w:rsidRPr="00A63A1D" w:rsidRDefault="00BC19CE" w:rsidP="00BC19CE">
      <w:pPr>
        <w:pStyle w:val="5Presenter"/>
      </w:pPr>
    </w:p>
    <w:p w:rsidR="00BC19CE" w:rsidRPr="00075BAA" w:rsidRDefault="00BC19CE" w:rsidP="00BC19CE">
      <w:pPr>
        <w:pStyle w:val="5Presenter"/>
        <w:rPr>
          <w:i w:val="0"/>
        </w:rPr>
      </w:pPr>
      <w:r>
        <w:rPr>
          <w:i w:val="0"/>
        </w:rPr>
        <w:t>Receive 3-</w:t>
      </w:r>
      <w:proofErr w:type="gramStart"/>
      <w:r>
        <w:rPr>
          <w:i w:val="0"/>
        </w:rPr>
        <w:t>5 minute</w:t>
      </w:r>
      <w:proofErr w:type="gramEnd"/>
      <w:r>
        <w:rPr>
          <w:i w:val="0"/>
        </w:rPr>
        <w:t xml:space="preserve"> briefing from the Chairs of the Public Safety Technical Committees with a focus on priorities for 2017.</w:t>
      </w:r>
    </w:p>
    <w:p w:rsidR="00BC19CE" w:rsidRPr="00430A78" w:rsidRDefault="00BC19CE" w:rsidP="00BC19CE">
      <w:pPr>
        <w:pStyle w:val="5Presenter"/>
        <w:ind w:left="0"/>
        <w:rPr>
          <w:i w:val="0"/>
        </w:rPr>
      </w:pPr>
    </w:p>
    <w:p w:rsidR="00BC19CE" w:rsidRDefault="00BC19CE" w:rsidP="00BC19CE">
      <w:pPr>
        <w:pStyle w:val="5Presenter"/>
        <w:rPr>
          <w:i w:val="0"/>
        </w:rPr>
      </w:pPr>
      <w:r w:rsidRPr="002B6AA7">
        <w:rPr>
          <w:b/>
          <w:i w:val="0"/>
          <w:u w:val="single"/>
        </w:rPr>
        <w:t>Action:</w:t>
      </w:r>
      <w:r>
        <w:rPr>
          <w:i w:val="0"/>
        </w:rPr>
        <w:t xml:space="preserve"> Discuss Public Safety Technical Committee priorities and provide guidance as appropriate.</w:t>
      </w:r>
    </w:p>
    <w:p w:rsidR="00BC19CE" w:rsidRDefault="00BC19CE" w:rsidP="00BC19CE">
      <w:pPr>
        <w:pStyle w:val="5Presenter"/>
        <w:ind w:left="2520"/>
        <w:rPr>
          <w:i w:val="0"/>
        </w:rPr>
      </w:pPr>
    </w:p>
    <w:p w:rsidR="00BC19CE" w:rsidRDefault="00BC19CE" w:rsidP="00BC19CE">
      <w:pPr>
        <w:pStyle w:val="5Presenter"/>
        <w:ind w:left="2520"/>
        <w:rPr>
          <w:i w:val="0"/>
        </w:rPr>
      </w:pPr>
    </w:p>
    <w:p w:rsidR="00BC19CE" w:rsidRDefault="00BC19CE" w:rsidP="00BC19CE">
      <w:pPr>
        <w:pStyle w:val="4Item"/>
      </w:pPr>
      <w:r>
        <w:t>1:50 p.M.</w:t>
      </w:r>
      <w:r>
        <w:tab/>
        <w:t xml:space="preserve">7. </w:t>
      </w:r>
      <w:r w:rsidRPr="00811C68">
        <w:rPr>
          <w:b/>
        </w:rPr>
        <w:tab/>
        <w:t>Other Business / HSPSPC ROUNDTABLE</w:t>
      </w:r>
    </w:p>
    <w:p w:rsidR="00BC19CE" w:rsidRDefault="00BC19CE" w:rsidP="00BC19CE">
      <w:pPr>
        <w:pStyle w:val="5Presenter"/>
      </w:pPr>
      <w:r>
        <w:t>Chair Toles</w:t>
      </w:r>
    </w:p>
    <w:p w:rsidR="00BC19CE" w:rsidRDefault="00BC19CE" w:rsidP="00BC19CE">
      <w:pPr>
        <w:pStyle w:val="5Presenter"/>
      </w:pPr>
    </w:p>
    <w:p w:rsidR="00BC19CE" w:rsidRPr="00517CA8" w:rsidRDefault="00BC19CE" w:rsidP="00BC19CE">
      <w:pPr>
        <w:pStyle w:val="5Presenter"/>
        <w:rPr>
          <w:i w:val="0"/>
        </w:rPr>
      </w:pPr>
      <w:r>
        <w:rPr>
          <w:i w:val="0"/>
        </w:rPr>
        <w:t>Staff and committee members will be invited to bring old/new business before the Committee and provide updates from their organizations.</w:t>
      </w:r>
    </w:p>
    <w:p w:rsidR="00BC19CE" w:rsidRDefault="00BC19CE" w:rsidP="00BC19CE">
      <w:pPr>
        <w:pStyle w:val="5Presenter"/>
        <w:rPr>
          <w:i w:val="0"/>
        </w:rPr>
      </w:pPr>
    </w:p>
    <w:p w:rsidR="00BC19CE" w:rsidRPr="0007722B" w:rsidRDefault="00BC19CE" w:rsidP="00BC19CE">
      <w:pPr>
        <w:pStyle w:val="5Presenter"/>
        <w:rPr>
          <w:i w:val="0"/>
        </w:rPr>
      </w:pPr>
      <w:r w:rsidRPr="002B6AA7">
        <w:rPr>
          <w:b/>
          <w:i w:val="0"/>
          <w:u w:val="single"/>
        </w:rPr>
        <w:t>Action:</w:t>
      </w:r>
      <w:r>
        <w:rPr>
          <w:i w:val="0"/>
        </w:rPr>
        <w:t xml:space="preserve"> Receive updates from staff and committee members.</w:t>
      </w:r>
    </w:p>
    <w:p w:rsidR="00BC19CE" w:rsidRDefault="00BC19CE" w:rsidP="00BC19CE">
      <w:pPr>
        <w:pStyle w:val="4Item"/>
      </w:pPr>
    </w:p>
    <w:p w:rsidR="00BC19CE" w:rsidRPr="0092220A" w:rsidRDefault="00BC19CE" w:rsidP="00BC19CE">
      <w:pPr>
        <w:pStyle w:val="5Presenter"/>
      </w:pPr>
    </w:p>
    <w:p w:rsidR="00BC19CE" w:rsidRDefault="00BC19CE" w:rsidP="00BC19CE">
      <w:pPr>
        <w:pStyle w:val="4Item"/>
      </w:pPr>
      <w:r>
        <w:t>2:00 P.M.</w:t>
      </w:r>
      <w:r>
        <w:tab/>
        <w:t>8</w:t>
      </w:r>
      <w:r w:rsidRPr="00C1752E">
        <w:rPr>
          <w:b/>
        </w:rPr>
        <w:t>.  ADJOURN</w:t>
      </w:r>
    </w:p>
    <w:p w:rsidR="00BC19CE" w:rsidRDefault="00BC19CE" w:rsidP="00BC19CE">
      <w:pPr>
        <w:pStyle w:val="5Presenter"/>
        <w:ind w:left="0"/>
      </w:pPr>
      <w:r>
        <w:tab/>
        <w:t xml:space="preserve">      Chair Toles</w:t>
      </w:r>
    </w:p>
    <w:p w:rsidR="00BC19CE" w:rsidRDefault="00BC19CE" w:rsidP="00BC19CE">
      <w:pPr>
        <w:pStyle w:val="5Presenter"/>
        <w:rPr>
          <w:i w:val="0"/>
        </w:rPr>
      </w:pPr>
    </w:p>
    <w:p w:rsidR="00BC19CE" w:rsidRDefault="00BC19CE" w:rsidP="00BC19CE">
      <w:pPr>
        <w:pStyle w:val="5Presenter"/>
        <w:ind w:left="0"/>
        <w:rPr>
          <w:i w:val="0"/>
        </w:rPr>
      </w:pPr>
      <w:r>
        <w:rPr>
          <w:i w:val="0"/>
        </w:rPr>
        <w:lastRenderedPageBreak/>
        <w:tab/>
      </w:r>
      <w:r>
        <w:rPr>
          <w:i w:val="0"/>
        </w:rPr>
        <w:tab/>
        <w:t>Chair Toles will request a motion/second to adjourn the meeting.</w:t>
      </w:r>
    </w:p>
    <w:p w:rsidR="00BC19CE" w:rsidRDefault="00BC19CE" w:rsidP="00BC19CE">
      <w:pPr>
        <w:pStyle w:val="5Presenter"/>
        <w:ind w:left="0"/>
        <w:rPr>
          <w:i w:val="0"/>
        </w:rPr>
      </w:pPr>
    </w:p>
    <w:p w:rsidR="00BC19CE" w:rsidRPr="005756E3" w:rsidRDefault="00BC19CE" w:rsidP="00BC19CE">
      <w:pPr>
        <w:pStyle w:val="5Presenter"/>
        <w:ind w:left="0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 w:rsidRPr="00DB116B">
        <w:rPr>
          <w:b/>
          <w:i w:val="0"/>
          <w:u w:val="single"/>
        </w:rPr>
        <w:t>Action</w:t>
      </w:r>
      <w:r w:rsidRPr="00DB116B">
        <w:rPr>
          <w:i w:val="0"/>
          <w:u w:val="single"/>
        </w:rPr>
        <w:t>:</w:t>
      </w:r>
      <w:r>
        <w:rPr>
          <w:i w:val="0"/>
        </w:rPr>
        <w:t xml:space="preserve"> Meeting adjourned.</w:t>
      </w:r>
    </w:p>
    <w:p w:rsidR="00BC19CE" w:rsidRDefault="00BC19CE" w:rsidP="00BC19CE">
      <w:pPr>
        <w:pStyle w:val="4Item"/>
        <w:ind w:left="0" w:firstLine="0"/>
      </w:pPr>
    </w:p>
    <w:p w:rsidR="00BC19CE" w:rsidRDefault="00BC19CE" w:rsidP="00BC19CE">
      <w:pPr>
        <w:pStyle w:val="5Presenter"/>
        <w:rPr>
          <w:i w:val="0"/>
        </w:rPr>
      </w:pPr>
    </w:p>
    <w:p w:rsidR="00BC19CE" w:rsidRPr="00BC19CE" w:rsidRDefault="00BC19CE" w:rsidP="00BC19CE">
      <w:pPr>
        <w:pStyle w:val="5Presenter"/>
        <w:rPr>
          <w:i w:val="0"/>
        </w:rPr>
      </w:pPr>
    </w:p>
    <w:p w:rsidR="00BC19CE" w:rsidRPr="00D84176" w:rsidRDefault="00BC19CE" w:rsidP="00BC19CE">
      <w:pPr>
        <w:pStyle w:val="8NextMeeting"/>
        <w:rPr>
          <w:b/>
          <w:u w:val="single"/>
        </w:rPr>
      </w:pPr>
      <w:r w:rsidRPr="00D84176">
        <w:rPr>
          <w:b/>
          <w:u w:val="single"/>
        </w:rPr>
        <w:t>Next Meeting</w:t>
      </w:r>
      <w:r>
        <w:rPr>
          <w:b/>
          <w:u w:val="single"/>
        </w:rPr>
        <w:t xml:space="preserve"> Focus</w:t>
      </w:r>
      <w:r w:rsidRPr="00D84176">
        <w:rPr>
          <w:b/>
          <w:u w:val="single"/>
        </w:rPr>
        <w:t>:</w:t>
      </w:r>
      <w:r>
        <w:rPr>
          <w:b/>
          <w:u w:val="single"/>
        </w:rPr>
        <w:t xml:space="preserve"> Housing</w:t>
      </w:r>
      <w:r w:rsidRPr="00D84176">
        <w:rPr>
          <w:b/>
          <w:u w:val="single"/>
        </w:rPr>
        <w:t xml:space="preserve">   </w:t>
      </w:r>
    </w:p>
    <w:p w:rsidR="00BC19CE" w:rsidRDefault="00BC19CE" w:rsidP="00BC19CE">
      <w:pPr>
        <w:pStyle w:val="8NextMeeting"/>
      </w:pPr>
      <w:r>
        <w:t>Friday, April 21, 2017, 12:00 P.M. – 2:00 P.M.</w:t>
      </w:r>
    </w:p>
    <w:p w:rsidR="00BC19CE" w:rsidRDefault="00BC19CE" w:rsidP="00BC19CE">
      <w:pPr>
        <w:pStyle w:val="2Date"/>
      </w:pPr>
      <w:r>
        <w:t>Location: Walter A. Scheiber Board Room (3</w:t>
      </w:r>
      <w:r w:rsidRPr="003D15A6">
        <w:rPr>
          <w:vertAlign w:val="superscript"/>
        </w:rPr>
        <w:t>rd</w:t>
      </w:r>
      <w:r>
        <w:t xml:space="preserve"> floor)</w:t>
      </w:r>
    </w:p>
    <w:p w:rsidR="00BC19CE" w:rsidRDefault="00BC19CE" w:rsidP="00D02998">
      <w:pPr>
        <w:ind w:left="1296" w:firstLine="432"/>
      </w:pPr>
    </w:p>
    <w:p w:rsidR="00BC19CE" w:rsidRDefault="00BC19CE" w:rsidP="00D02998">
      <w:pPr>
        <w:ind w:left="1296" w:firstLine="432"/>
      </w:pPr>
    </w:p>
    <w:p w:rsidR="00BC19CE" w:rsidRDefault="00BC19CE" w:rsidP="00BC19CE">
      <w:pPr>
        <w:pStyle w:val="2Date"/>
      </w:pPr>
      <w:r>
        <w:t xml:space="preserve">Teleconference: 1-888-702-9706        Teleconference Room #:  6404         Participant PIN:  7959  </w:t>
      </w:r>
    </w:p>
    <w:p w:rsidR="00BC19CE" w:rsidRPr="00050D87" w:rsidRDefault="00BC19CE" w:rsidP="00BC19CE">
      <w:pPr>
        <w:pStyle w:val="2Date"/>
        <w:rPr>
          <w:sz w:val="20"/>
          <w:szCs w:val="20"/>
        </w:rPr>
      </w:pPr>
      <w:r w:rsidRPr="00050D87">
        <w:rPr>
          <w:sz w:val="20"/>
          <w:szCs w:val="20"/>
        </w:rPr>
        <w:t xml:space="preserve">(Please refrain from placing the call on hold so </w:t>
      </w:r>
      <w:r>
        <w:rPr>
          <w:sz w:val="20"/>
          <w:szCs w:val="20"/>
        </w:rPr>
        <w:t xml:space="preserve">that </w:t>
      </w:r>
      <w:r w:rsidRPr="00050D87">
        <w:rPr>
          <w:sz w:val="20"/>
          <w:szCs w:val="20"/>
        </w:rPr>
        <w:t>your background music is not projected into the meeting</w:t>
      </w:r>
      <w:r>
        <w:rPr>
          <w:sz w:val="20"/>
          <w:szCs w:val="20"/>
        </w:rPr>
        <w:t>)</w:t>
      </w:r>
    </w:p>
    <w:p w:rsidR="00BC19CE" w:rsidRDefault="00BC19CE" w:rsidP="00D02998">
      <w:pPr>
        <w:ind w:left="1296" w:firstLine="432"/>
      </w:pPr>
    </w:p>
    <w:p w:rsidR="00BC19CE" w:rsidRDefault="00BC19CE" w:rsidP="00D02998">
      <w:pPr>
        <w:ind w:left="1296" w:firstLine="432"/>
      </w:pPr>
    </w:p>
    <w:p w:rsidR="00304D3F" w:rsidRPr="00304D3F" w:rsidRDefault="00304D3F" w:rsidP="00304D3F">
      <w:pPr>
        <w:pStyle w:val="4Item"/>
      </w:pPr>
    </w:p>
    <w:p w:rsidR="009173DF" w:rsidRDefault="009173DF" w:rsidP="009173DF">
      <w:r w:rsidRPr="00D00585">
        <w:rPr>
          <w:rFonts w:ascii="Franklin Gothic Medium" w:hAnsi="Franklin Gothic Medium"/>
        </w:rPr>
        <w:t>Documents</w:t>
      </w:r>
      <w:r>
        <w:t>:</w:t>
      </w:r>
    </w:p>
    <w:p w:rsidR="00304D3F" w:rsidRDefault="00DB7185" w:rsidP="00304D3F">
      <w:pPr>
        <w:rPr>
          <w:rFonts w:ascii="Calibri" w:hAnsi="Calibri"/>
        </w:rPr>
      </w:pPr>
      <w:hyperlink r:id="rId8" w:history="1">
        <w:r w:rsidR="00304D3F">
          <w:rPr>
            <w:rStyle w:val="Hyperlink"/>
          </w:rPr>
          <w:t>https://www.mwcog.org/events/2016/?F_committee=128</w:t>
        </w:r>
      </w:hyperlink>
      <w:r w:rsidR="00304D3F">
        <w:t xml:space="preserve"> </w:t>
      </w:r>
    </w:p>
    <w:p w:rsidR="00304D3F" w:rsidRDefault="00304D3F" w:rsidP="001B7BDE">
      <w:r>
        <w:t>Click Login Button at Upper Right and use Username: your email address; Password: your personal password provided by COG</w:t>
      </w:r>
    </w:p>
    <w:p w:rsidR="00AE71E8" w:rsidRDefault="00AE71E8" w:rsidP="001B7BDE"/>
    <w:p w:rsidR="00AE71E8" w:rsidRDefault="00AE71E8" w:rsidP="001B7BDE">
      <w:pPr>
        <w:rPr>
          <w:rFonts w:ascii="Franklin Gothic Medium" w:hAnsi="Franklin Gothic Medium"/>
        </w:rPr>
      </w:pPr>
    </w:p>
    <w:sectPr w:rsidR="00AE71E8" w:rsidSect="00296088"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160" w:right="864" w:bottom="1152" w:left="1152" w:header="720" w:footer="576" w:gutter="0"/>
      <w:pgBorders w:display="firstPage">
        <w:top w:val="single" w:sz="48" w:space="1" w:color="0087CD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E01" w:rsidRDefault="00177E01" w:rsidP="00143CE3">
      <w:r>
        <w:separator/>
      </w:r>
    </w:p>
    <w:p w:rsidR="00177E01" w:rsidRDefault="00177E01"/>
    <w:p w:rsidR="00177E01" w:rsidRDefault="00177E01"/>
    <w:p w:rsidR="00177E01" w:rsidRDefault="00177E01"/>
  </w:endnote>
  <w:endnote w:type="continuationSeparator" w:id="0">
    <w:p w:rsidR="00177E01" w:rsidRDefault="00177E01" w:rsidP="00143CE3">
      <w:r>
        <w:continuationSeparator/>
      </w:r>
    </w:p>
    <w:p w:rsidR="00177E01" w:rsidRDefault="00177E01"/>
    <w:p w:rsidR="00177E01" w:rsidRDefault="00177E01"/>
    <w:p w:rsidR="00177E01" w:rsidRDefault="00177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ITC Franklin Gothic Std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9B" w:rsidRDefault="00B8339B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339B" w:rsidRDefault="00DB7185" w:rsidP="00CB1397">
    <w:sdt>
      <w:sdtPr>
        <w:id w:val="-1748490789"/>
        <w:temporary/>
        <w:showingPlcHdr/>
      </w:sdtPr>
      <w:sdtEndPr/>
      <w:sdtContent>
        <w:r w:rsidR="00B8339B">
          <w:t>[Type text]</w:t>
        </w:r>
      </w:sdtContent>
    </w:sdt>
    <w:r w:rsidR="00B8339B">
      <w:ptab w:relativeTo="margin" w:alignment="center" w:leader="none"/>
    </w:r>
    <w:sdt>
      <w:sdtPr>
        <w:id w:val="-1827358893"/>
        <w:temporary/>
        <w:showingPlcHdr/>
      </w:sdtPr>
      <w:sdtEndPr/>
      <w:sdtContent>
        <w:r w:rsidR="00B8339B">
          <w:t>[Type text]</w:t>
        </w:r>
      </w:sdtContent>
    </w:sdt>
    <w:r w:rsidR="00B8339B">
      <w:ptab w:relativeTo="margin" w:alignment="right" w:leader="none"/>
    </w:r>
    <w:sdt>
      <w:sdtPr>
        <w:id w:val="1270045247"/>
        <w:temporary/>
        <w:showingPlcHdr/>
      </w:sdtPr>
      <w:sdtEndPr/>
      <w:sdtContent>
        <w:r w:rsidR="00B8339B">
          <w:t>[Type text]</w:t>
        </w:r>
      </w:sdtContent>
    </w:sdt>
  </w:p>
  <w:p w:rsidR="00B8339B" w:rsidRDefault="00B8339B"/>
  <w:p w:rsidR="00B8339B" w:rsidRDefault="00B8339B"/>
  <w:p w:rsidR="00B8339B" w:rsidRDefault="00B833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9B" w:rsidRPr="00A66D77" w:rsidRDefault="00B8339B" w:rsidP="00A66D77">
    <w:pPr>
      <w:framePr w:wrap="around" w:vAnchor="text" w:hAnchor="margin" w:xAlign="right" w:y="1"/>
      <w:spacing w:before="100" w:beforeAutospacing="1"/>
      <w:jc w:val="right"/>
      <w:rPr>
        <w:rStyle w:val="COG-PAGENUMBER"/>
      </w:rPr>
    </w:pPr>
    <w:r w:rsidRPr="00A66D77">
      <w:rPr>
        <w:rStyle w:val="COG-PAGENUMBER"/>
      </w:rPr>
      <w:fldChar w:fldCharType="begin"/>
    </w:r>
    <w:r w:rsidRPr="00A66D77">
      <w:rPr>
        <w:rStyle w:val="COG-PAGENUMBER"/>
      </w:rPr>
      <w:instrText xml:space="preserve">PAGE  </w:instrText>
    </w:r>
    <w:r w:rsidRPr="00A66D77">
      <w:rPr>
        <w:rStyle w:val="COG-PAGENUMBER"/>
      </w:rPr>
      <w:fldChar w:fldCharType="separate"/>
    </w:r>
    <w:r w:rsidR="00DB7185">
      <w:rPr>
        <w:rStyle w:val="COG-PAGENUMBER"/>
        <w:noProof/>
      </w:rPr>
      <w:t>3</w:t>
    </w:r>
    <w:r w:rsidRPr="00A66D77">
      <w:rPr>
        <w:rStyle w:val="COG-PAGENUMBER"/>
      </w:rPr>
      <w:fldChar w:fldCharType="end"/>
    </w:r>
  </w:p>
  <w:p w:rsidR="00B8339B" w:rsidRPr="00A66D77" w:rsidRDefault="00B8339B" w:rsidP="00A66D77">
    <w:pPr>
      <w:widowControl w:val="0"/>
      <w:tabs>
        <w:tab w:val="left" w:pos="1418"/>
        <w:tab w:val="right" w:pos="9360"/>
      </w:tabs>
      <w:spacing w:line="240" w:lineRule="exact"/>
      <w:rPr>
        <w:rFonts w:ascii="ITC Franklin Gothic Std Book" w:hAnsi="ITC Franklin Gothic Std Book"/>
        <w:color w:val="0068A9"/>
        <w:sz w:val="14"/>
        <w:szCs w:val="14"/>
      </w:rPr>
    </w:pPr>
    <w:r>
      <w:rPr>
        <w:rFonts w:ascii="ITC Franklin Gothic Std Book" w:hAnsi="ITC Franklin Gothic Std Book"/>
        <w:noProof/>
        <w:color w:val="0068A9"/>
        <w:sz w:val="14"/>
        <w:szCs w:val="14"/>
        <w:lang w:eastAsia="en-US"/>
      </w:rPr>
      <w:drawing>
        <wp:anchor distT="0" distB="0" distL="114300" distR="114300" simplePos="0" relativeHeight="251657216" behindDoc="0" locked="1" layoutInCell="1" allowOverlap="1" wp14:anchorId="5572F9A8" wp14:editId="36E09592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7F" w:rsidRDefault="00C95C7F" w:rsidP="00267BFE">
    <w:pPr>
      <w:spacing w:before="120" w:after="120"/>
      <w:jc w:val="center"/>
      <w:rPr>
        <w:color w:val="000000" w:themeColor="text1"/>
        <w:sz w:val="16"/>
        <w:szCs w:val="16"/>
      </w:rPr>
    </w:pPr>
  </w:p>
  <w:p w:rsidR="00267BFE" w:rsidRPr="00FF1446" w:rsidRDefault="00267BFE" w:rsidP="00267BFE">
    <w:pPr>
      <w:spacing w:before="120" w:after="120"/>
      <w:jc w:val="center"/>
      <w:rPr>
        <w:color w:val="000000" w:themeColor="text1"/>
        <w:sz w:val="16"/>
        <w:szCs w:val="16"/>
      </w:rPr>
    </w:pPr>
    <w:r w:rsidRPr="00FF1446">
      <w:rPr>
        <w:color w:val="000000" w:themeColor="text1"/>
        <w:sz w:val="16"/>
        <w:szCs w:val="16"/>
      </w:rPr>
      <w:t xml:space="preserve">Reasonable accommodations are provided upon request, including alternative formats of meeting materials. </w:t>
    </w:r>
    <w:r w:rsidRPr="00FF1446">
      <w:rPr>
        <w:color w:val="000000" w:themeColor="text1"/>
        <w:sz w:val="16"/>
        <w:szCs w:val="16"/>
      </w:rPr>
      <w:br/>
      <w:t>Visit www.mwcog.org/accommodations or call (202) 962-3300 or (202) 962-3213 (TDD).</w:t>
    </w:r>
  </w:p>
  <w:p w:rsidR="00B8339B" w:rsidRPr="00AC7931" w:rsidRDefault="00B8339B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 w:rsidRPr="00AC7931">
      <w:rPr>
        <w:rFonts w:ascii="Franklin Gothic Medium" w:hAnsi="Franklin Gothic Medium"/>
        <w:color w:val="0087CD"/>
        <w:sz w:val="16"/>
        <w:szCs w:val="16"/>
      </w:rPr>
      <w:t>777 NORTH CAPITOL STREET NE, SUITE 300, WASHINGTON, DC 20002</w:t>
    </w:r>
  </w:p>
  <w:p w:rsidR="00B8339B" w:rsidRPr="00AC7931" w:rsidRDefault="00B8339B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>
      <w:rPr>
        <w:rFonts w:ascii="Franklin Gothic Medium" w:hAnsi="Franklin Gothic Medium"/>
        <w:color w:val="0087CD"/>
        <w:sz w:val="16"/>
        <w:szCs w:val="16"/>
      </w:rPr>
      <w:t xml:space="preserve">MWCOG.ORG </w:t>
    </w:r>
    <w:proofErr w:type="gramStart"/>
    <w:r>
      <w:rPr>
        <w:rFonts w:ascii="Franklin Gothic Medium" w:hAnsi="Franklin Gothic Medium"/>
        <w:color w:val="0087CD"/>
        <w:sz w:val="16"/>
        <w:szCs w:val="16"/>
      </w:rPr>
      <w:t xml:space="preserve">   </w:t>
    </w:r>
    <w:r w:rsidRPr="00AC7931">
      <w:rPr>
        <w:rFonts w:ascii="Franklin Gothic Medium" w:hAnsi="Franklin Gothic Medium"/>
        <w:color w:val="0087CD"/>
        <w:sz w:val="16"/>
        <w:szCs w:val="16"/>
      </w:rPr>
      <w:t>(</w:t>
    </w:r>
    <w:proofErr w:type="gramEnd"/>
    <w:r w:rsidRPr="00AC7931">
      <w:rPr>
        <w:rFonts w:ascii="Franklin Gothic Medium" w:hAnsi="Franklin Gothic Medium"/>
        <w:color w:val="0087CD"/>
        <w:sz w:val="16"/>
        <w:szCs w:val="16"/>
      </w:rPr>
      <w:t>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E01" w:rsidRDefault="00177E01">
      <w:r>
        <w:separator/>
      </w:r>
    </w:p>
  </w:footnote>
  <w:footnote w:type="continuationSeparator" w:id="0">
    <w:p w:rsidR="00177E01" w:rsidRDefault="00177E01" w:rsidP="00143CE3">
      <w:r>
        <w:continuationSeparator/>
      </w:r>
    </w:p>
    <w:p w:rsidR="00177E01" w:rsidRDefault="00177E01"/>
    <w:p w:rsidR="00177E01" w:rsidRDefault="00177E01"/>
    <w:p w:rsidR="00177E01" w:rsidRDefault="00177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9B" w:rsidRDefault="00B8339B">
    <w:r>
      <w:rPr>
        <w:noProof/>
        <w:lang w:eastAsia="en-US"/>
      </w:rPr>
      <w:drawing>
        <wp:inline distT="0" distB="0" distL="0" distR="0" wp14:anchorId="60D6DF53" wp14:editId="2E425276">
          <wp:extent cx="2844766" cy="527762"/>
          <wp:effectExtent l="0" t="0" r="635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2="http://schemas.microsoft.com/office/drawing/2015/10/21/chartex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89411B8"/>
    <w:multiLevelType w:val="hybridMultilevel"/>
    <w:tmpl w:val="C546A5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B3B0EB9"/>
    <w:multiLevelType w:val="hybridMultilevel"/>
    <w:tmpl w:val="EF6E02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F85139C"/>
    <w:multiLevelType w:val="hybridMultilevel"/>
    <w:tmpl w:val="125E125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59E55D56"/>
    <w:multiLevelType w:val="hybridMultilevel"/>
    <w:tmpl w:val="56BA903E"/>
    <w:lvl w:ilvl="0" w:tplc="CF54704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A5D4A45"/>
    <w:multiLevelType w:val="hybridMultilevel"/>
    <w:tmpl w:val="F4FCE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alignBordersAndEdge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DF"/>
    <w:rsid w:val="00003FEE"/>
    <w:rsid w:val="000169A9"/>
    <w:rsid w:val="00022184"/>
    <w:rsid w:val="00022F22"/>
    <w:rsid w:val="00025E9D"/>
    <w:rsid w:val="00042B78"/>
    <w:rsid w:val="000645B3"/>
    <w:rsid w:val="00065153"/>
    <w:rsid w:val="0009246A"/>
    <w:rsid w:val="00096445"/>
    <w:rsid w:val="00097F42"/>
    <w:rsid w:val="000A6C02"/>
    <w:rsid w:val="000C4937"/>
    <w:rsid w:val="000C5927"/>
    <w:rsid w:val="000C5F0A"/>
    <w:rsid w:val="000E5A20"/>
    <w:rsid w:val="00100515"/>
    <w:rsid w:val="00142620"/>
    <w:rsid w:val="0014380F"/>
    <w:rsid w:val="00143CE3"/>
    <w:rsid w:val="00143FA3"/>
    <w:rsid w:val="001466E5"/>
    <w:rsid w:val="001745B7"/>
    <w:rsid w:val="00177E01"/>
    <w:rsid w:val="001A22C0"/>
    <w:rsid w:val="001B7BDE"/>
    <w:rsid w:val="001D1F70"/>
    <w:rsid w:val="001E1C07"/>
    <w:rsid w:val="001E3524"/>
    <w:rsid w:val="001E6BD7"/>
    <w:rsid w:val="002118B7"/>
    <w:rsid w:val="00213B86"/>
    <w:rsid w:val="002176BD"/>
    <w:rsid w:val="0022636A"/>
    <w:rsid w:val="00237B7B"/>
    <w:rsid w:val="00243F7B"/>
    <w:rsid w:val="00251ED6"/>
    <w:rsid w:val="0026274B"/>
    <w:rsid w:val="00267BFE"/>
    <w:rsid w:val="00275300"/>
    <w:rsid w:val="00283E90"/>
    <w:rsid w:val="0028724B"/>
    <w:rsid w:val="00296088"/>
    <w:rsid w:val="002A2888"/>
    <w:rsid w:val="002B72A3"/>
    <w:rsid w:val="002C28AD"/>
    <w:rsid w:val="002D77B3"/>
    <w:rsid w:val="002E1E4D"/>
    <w:rsid w:val="002F3353"/>
    <w:rsid w:val="00304D3F"/>
    <w:rsid w:val="00306DF1"/>
    <w:rsid w:val="0031198A"/>
    <w:rsid w:val="003162DF"/>
    <w:rsid w:val="003253C4"/>
    <w:rsid w:val="00364172"/>
    <w:rsid w:val="00375F03"/>
    <w:rsid w:val="0037790C"/>
    <w:rsid w:val="00377ABA"/>
    <w:rsid w:val="003A096D"/>
    <w:rsid w:val="003A3503"/>
    <w:rsid w:val="003B3807"/>
    <w:rsid w:val="003C12EF"/>
    <w:rsid w:val="003C210F"/>
    <w:rsid w:val="003E4508"/>
    <w:rsid w:val="003E62C5"/>
    <w:rsid w:val="003F11BF"/>
    <w:rsid w:val="0040688C"/>
    <w:rsid w:val="00423128"/>
    <w:rsid w:val="00423C8E"/>
    <w:rsid w:val="00435F4E"/>
    <w:rsid w:val="004505A6"/>
    <w:rsid w:val="004510CA"/>
    <w:rsid w:val="0047603E"/>
    <w:rsid w:val="0049051B"/>
    <w:rsid w:val="004928CA"/>
    <w:rsid w:val="004C4E6A"/>
    <w:rsid w:val="004C4E8D"/>
    <w:rsid w:val="004C5BA0"/>
    <w:rsid w:val="004C5FE0"/>
    <w:rsid w:val="004E250D"/>
    <w:rsid w:val="00507DA2"/>
    <w:rsid w:val="00525DAB"/>
    <w:rsid w:val="0053440A"/>
    <w:rsid w:val="005347A0"/>
    <w:rsid w:val="00550DB0"/>
    <w:rsid w:val="00553A4A"/>
    <w:rsid w:val="0056237D"/>
    <w:rsid w:val="0057389A"/>
    <w:rsid w:val="00573F15"/>
    <w:rsid w:val="00583C0A"/>
    <w:rsid w:val="005953E3"/>
    <w:rsid w:val="005A03A5"/>
    <w:rsid w:val="005A5560"/>
    <w:rsid w:val="005A7650"/>
    <w:rsid w:val="005D3307"/>
    <w:rsid w:val="005D5DEC"/>
    <w:rsid w:val="005D7644"/>
    <w:rsid w:val="00601CF5"/>
    <w:rsid w:val="00612970"/>
    <w:rsid w:val="00617C43"/>
    <w:rsid w:val="00620787"/>
    <w:rsid w:val="00630242"/>
    <w:rsid w:val="00631A75"/>
    <w:rsid w:val="00652152"/>
    <w:rsid w:val="00662420"/>
    <w:rsid w:val="00665AA8"/>
    <w:rsid w:val="00671205"/>
    <w:rsid w:val="00680784"/>
    <w:rsid w:val="00681879"/>
    <w:rsid w:val="006A02AB"/>
    <w:rsid w:val="006E3D82"/>
    <w:rsid w:val="00705B17"/>
    <w:rsid w:val="007224D2"/>
    <w:rsid w:val="00726327"/>
    <w:rsid w:val="00740A45"/>
    <w:rsid w:val="00742A64"/>
    <w:rsid w:val="00746E74"/>
    <w:rsid w:val="00774390"/>
    <w:rsid w:val="007C65B9"/>
    <w:rsid w:val="007E2853"/>
    <w:rsid w:val="007F4B91"/>
    <w:rsid w:val="00801F46"/>
    <w:rsid w:val="00802198"/>
    <w:rsid w:val="00814A51"/>
    <w:rsid w:val="008323AD"/>
    <w:rsid w:val="008327F8"/>
    <w:rsid w:val="00842730"/>
    <w:rsid w:val="00844812"/>
    <w:rsid w:val="008538B9"/>
    <w:rsid w:val="00876501"/>
    <w:rsid w:val="00883681"/>
    <w:rsid w:val="00883A4A"/>
    <w:rsid w:val="00894513"/>
    <w:rsid w:val="008B63DE"/>
    <w:rsid w:val="008B7615"/>
    <w:rsid w:val="008C5E18"/>
    <w:rsid w:val="008C70C5"/>
    <w:rsid w:val="008D446C"/>
    <w:rsid w:val="008F251C"/>
    <w:rsid w:val="008F35E6"/>
    <w:rsid w:val="009031BE"/>
    <w:rsid w:val="00906CD6"/>
    <w:rsid w:val="00907054"/>
    <w:rsid w:val="00907A74"/>
    <w:rsid w:val="00915B8B"/>
    <w:rsid w:val="009173DF"/>
    <w:rsid w:val="00926FE5"/>
    <w:rsid w:val="00942463"/>
    <w:rsid w:val="009428C8"/>
    <w:rsid w:val="00943CB3"/>
    <w:rsid w:val="009510F0"/>
    <w:rsid w:val="009674DD"/>
    <w:rsid w:val="00972741"/>
    <w:rsid w:val="00976A08"/>
    <w:rsid w:val="0097704D"/>
    <w:rsid w:val="009848C2"/>
    <w:rsid w:val="00994E79"/>
    <w:rsid w:val="0099708A"/>
    <w:rsid w:val="009A5CCB"/>
    <w:rsid w:val="009A5DBA"/>
    <w:rsid w:val="009B4A97"/>
    <w:rsid w:val="009B75FC"/>
    <w:rsid w:val="009C1E04"/>
    <w:rsid w:val="009D1E0C"/>
    <w:rsid w:val="009D7BCE"/>
    <w:rsid w:val="009F5EA7"/>
    <w:rsid w:val="00A03733"/>
    <w:rsid w:val="00A03983"/>
    <w:rsid w:val="00A153F4"/>
    <w:rsid w:val="00A16AFB"/>
    <w:rsid w:val="00A17D3D"/>
    <w:rsid w:val="00A32E64"/>
    <w:rsid w:val="00A6660E"/>
    <w:rsid w:val="00A66D77"/>
    <w:rsid w:val="00A8072D"/>
    <w:rsid w:val="00A9582A"/>
    <w:rsid w:val="00AA1DD6"/>
    <w:rsid w:val="00AA68F2"/>
    <w:rsid w:val="00AC60FD"/>
    <w:rsid w:val="00AC7931"/>
    <w:rsid w:val="00AE71E8"/>
    <w:rsid w:val="00AF2138"/>
    <w:rsid w:val="00AF5A10"/>
    <w:rsid w:val="00B00E1F"/>
    <w:rsid w:val="00B10798"/>
    <w:rsid w:val="00B12264"/>
    <w:rsid w:val="00B16715"/>
    <w:rsid w:val="00B2326D"/>
    <w:rsid w:val="00B33800"/>
    <w:rsid w:val="00B35255"/>
    <w:rsid w:val="00B74726"/>
    <w:rsid w:val="00B75318"/>
    <w:rsid w:val="00B8339B"/>
    <w:rsid w:val="00B83DD1"/>
    <w:rsid w:val="00B91B7A"/>
    <w:rsid w:val="00BA062D"/>
    <w:rsid w:val="00BA4CEB"/>
    <w:rsid w:val="00BB69F3"/>
    <w:rsid w:val="00BC19CE"/>
    <w:rsid w:val="00BE1E8E"/>
    <w:rsid w:val="00C13EC3"/>
    <w:rsid w:val="00C24CC4"/>
    <w:rsid w:val="00C32B9D"/>
    <w:rsid w:val="00C55C2D"/>
    <w:rsid w:val="00C55F3D"/>
    <w:rsid w:val="00C8186D"/>
    <w:rsid w:val="00C94D07"/>
    <w:rsid w:val="00C95C7F"/>
    <w:rsid w:val="00CA6E87"/>
    <w:rsid w:val="00CB1397"/>
    <w:rsid w:val="00D02998"/>
    <w:rsid w:val="00D145A5"/>
    <w:rsid w:val="00D219A4"/>
    <w:rsid w:val="00D27E2C"/>
    <w:rsid w:val="00D34639"/>
    <w:rsid w:val="00D363A8"/>
    <w:rsid w:val="00D60158"/>
    <w:rsid w:val="00D64E25"/>
    <w:rsid w:val="00D668FD"/>
    <w:rsid w:val="00D740A8"/>
    <w:rsid w:val="00D85C2F"/>
    <w:rsid w:val="00D949FC"/>
    <w:rsid w:val="00DA0E6A"/>
    <w:rsid w:val="00DA1338"/>
    <w:rsid w:val="00DA60D6"/>
    <w:rsid w:val="00DB7185"/>
    <w:rsid w:val="00DC6A0A"/>
    <w:rsid w:val="00DD2730"/>
    <w:rsid w:val="00DD6E61"/>
    <w:rsid w:val="00DE066A"/>
    <w:rsid w:val="00DF1845"/>
    <w:rsid w:val="00DF6B47"/>
    <w:rsid w:val="00DF7BE4"/>
    <w:rsid w:val="00E01DDE"/>
    <w:rsid w:val="00E06C90"/>
    <w:rsid w:val="00E3420D"/>
    <w:rsid w:val="00E346D7"/>
    <w:rsid w:val="00E351D1"/>
    <w:rsid w:val="00E54DA1"/>
    <w:rsid w:val="00E559D4"/>
    <w:rsid w:val="00E57BC1"/>
    <w:rsid w:val="00E67A95"/>
    <w:rsid w:val="00E77A06"/>
    <w:rsid w:val="00E80212"/>
    <w:rsid w:val="00E82929"/>
    <w:rsid w:val="00E85709"/>
    <w:rsid w:val="00E87D00"/>
    <w:rsid w:val="00E9071B"/>
    <w:rsid w:val="00EB06F0"/>
    <w:rsid w:val="00EB3D82"/>
    <w:rsid w:val="00EB530E"/>
    <w:rsid w:val="00EE0C40"/>
    <w:rsid w:val="00EE151B"/>
    <w:rsid w:val="00EE347A"/>
    <w:rsid w:val="00EE632D"/>
    <w:rsid w:val="00F064CB"/>
    <w:rsid w:val="00F16E24"/>
    <w:rsid w:val="00F17840"/>
    <w:rsid w:val="00F358B9"/>
    <w:rsid w:val="00F451E1"/>
    <w:rsid w:val="00F45356"/>
    <w:rsid w:val="00F46E36"/>
    <w:rsid w:val="00F50FF9"/>
    <w:rsid w:val="00F52117"/>
    <w:rsid w:val="00F5765A"/>
    <w:rsid w:val="00F61A2B"/>
    <w:rsid w:val="00F92D6E"/>
    <w:rsid w:val="00FB6976"/>
    <w:rsid w:val="00FC4AE8"/>
    <w:rsid w:val="00FD62EB"/>
    <w:rsid w:val="00FD786E"/>
    <w:rsid w:val="00FF0938"/>
    <w:rsid w:val="00FF14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5:docId w15:val="{A9B62CDD-2E97-4EDB-A510-09202934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8186D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autoRedefine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">
    <w:name w:val="1) Head"/>
    <w:next w:val="2Date"/>
    <w:qFormat/>
    <w:rsid w:val="002176BD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87CD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4928CA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qFormat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autoRedefine/>
    <w:qFormat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COG-PAGENUMBER">
    <w:name w:val="COG-PAGE NUMBER"/>
    <w:uiPriority w:val="1"/>
    <w:qFormat/>
    <w:rsid w:val="00A66D77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Presenter">
    <w:name w:val="Presenter"/>
    <w:autoRedefine/>
    <w:rsid w:val="00C32B9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17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172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36417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347A0"/>
    <w:rPr>
      <w:color w:val="0000FF" w:themeColor="hyperlink"/>
      <w:u w:val="single"/>
    </w:rPr>
  </w:style>
  <w:style w:type="paragraph" w:customStyle="1" w:styleId="8NextMeeting">
    <w:name w:val="8) Next Meeting"/>
    <w:uiPriority w:val="99"/>
    <w:qFormat/>
    <w:rsid w:val="009173DF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Default">
    <w:name w:val="Default"/>
    <w:rsid w:val="009173D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173D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7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3D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3DF"/>
    <w:rPr>
      <w:rFonts w:ascii="Franklin Gothic Book" w:hAnsi="Franklin Gothic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3DF"/>
    <w:rPr>
      <w:rFonts w:ascii="Franklin Gothic Book" w:hAnsi="Franklin Gothic Book"/>
      <w:b/>
      <w:bCs/>
    </w:rPr>
  </w:style>
  <w:style w:type="paragraph" w:styleId="Revision">
    <w:name w:val="Revision"/>
    <w:hidden/>
    <w:uiPriority w:val="99"/>
    <w:semiHidden/>
    <w:rsid w:val="005D5DEC"/>
    <w:rPr>
      <w:rFonts w:ascii="Franklin Gothic Book" w:hAnsi="Franklin Gothic Book"/>
      <w:sz w:val="22"/>
    </w:rPr>
  </w:style>
  <w:style w:type="character" w:customStyle="1" w:styleId="apple-converted-space">
    <w:name w:val="apple-converted-space"/>
    <w:basedOn w:val="DefaultParagraphFont"/>
    <w:rsid w:val="00AC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9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wcog.org/events/2016/?F_committee=12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C724FC-F411-466A-BB6F-C6EDC533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F8099016</Template>
  <TotalTime>0</TotalTime>
  <Pages>3</Pages>
  <Words>562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 Greenberg Design LLC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skania</dc:creator>
  <cp:keywords/>
  <dc:description/>
  <cp:lastModifiedBy>Rita Greene</cp:lastModifiedBy>
  <cp:revision>2</cp:revision>
  <cp:lastPrinted>2017-02-09T16:59:00Z</cp:lastPrinted>
  <dcterms:created xsi:type="dcterms:W3CDTF">2017-02-09T16:59:00Z</dcterms:created>
  <dcterms:modified xsi:type="dcterms:W3CDTF">2017-02-09T16:59:00Z</dcterms:modified>
</cp:coreProperties>
</file>