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B655" w14:textId="039EB1CA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2B75C3">
        <w:rPr>
          <w:rFonts w:ascii="Franklin Gothic Book" w:hAnsi="Franklin Gothic Book" w:cs="Tahoma"/>
          <w:sz w:val="22"/>
          <w:szCs w:val="22"/>
        </w:rPr>
        <w:t>Better Bus Network Redesign Update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5C287626" w14:textId="50FF1AFB" w:rsidR="00E4622B" w:rsidRDefault="002B75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TPB Access for All Advisory Committee</w:t>
      </w:r>
    </w:p>
    <w:p w14:paraId="6EE3B378" w14:textId="77777777" w:rsidR="00C548F0" w:rsidRDefault="00C548F0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November 27, 2023</w:t>
      </w:r>
    </w:p>
    <w:p w14:paraId="7D5BF262" w14:textId="66F4CBB2" w:rsidR="00C548F0" w:rsidRDefault="00C548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A79110D" w14:textId="41FD691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C548F0">
        <w:rPr>
          <w:rFonts w:ascii="Franklin Gothic Book" w:hAnsi="Franklin Gothic Book" w:cs="Tahoma"/>
          <w:bCs/>
          <w:sz w:val="22"/>
          <w:szCs w:val="22"/>
        </w:rPr>
        <w:t>Purpose</w:t>
      </w:r>
    </w:p>
    <w:p w14:paraId="4EF8282E" w14:textId="77777777" w:rsidR="002B75C3" w:rsidRPr="002B75C3" w:rsidRDefault="002B75C3" w:rsidP="002B75C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BDC1CF7" w14:textId="77777777" w:rsidR="002B75C3" w:rsidRDefault="002B75C3" w:rsidP="002B75C3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B75C3">
        <w:rPr>
          <w:rFonts w:ascii="Franklin Gothic Book" w:hAnsi="Franklin Gothic Book" w:cs="Tahoma"/>
          <w:bCs/>
          <w:sz w:val="22"/>
          <w:szCs w:val="22"/>
        </w:rPr>
        <w:t xml:space="preserve">Provide update on Better Bus Network Redesign </w:t>
      </w:r>
    </w:p>
    <w:p w14:paraId="39073084" w14:textId="77777777" w:rsidR="002B75C3" w:rsidRDefault="002B75C3" w:rsidP="002B75C3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B75C3">
        <w:rPr>
          <w:rFonts w:ascii="Franklin Gothic Book" w:hAnsi="Franklin Gothic Book" w:cs="Tahoma"/>
          <w:bCs/>
          <w:sz w:val="22"/>
          <w:szCs w:val="22"/>
        </w:rPr>
        <w:t xml:space="preserve">Provide highlights from the draft Visionary Network shared with the public and stakeholders in Spring 2023 </w:t>
      </w:r>
    </w:p>
    <w:p w14:paraId="539C3C64" w14:textId="54A0D48E" w:rsidR="002B75C3" w:rsidRPr="002B75C3" w:rsidRDefault="002B75C3" w:rsidP="002B75C3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2B75C3">
        <w:rPr>
          <w:rFonts w:ascii="Franklin Gothic Book" w:hAnsi="Franklin Gothic Book" w:cs="Tahoma"/>
          <w:bCs/>
          <w:sz w:val="22"/>
          <w:szCs w:val="22"/>
        </w:rPr>
        <w:t xml:space="preserve">Share initial results of Spring 2023 engagement efforts </w:t>
      </w:r>
    </w:p>
    <w:p w14:paraId="691151E6" w14:textId="77777777" w:rsidR="00E4622B" w:rsidRPr="009532C7" w:rsidRDefault="00E4622B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4E8CEF4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2B75C3">
        <w:rPr>
          <w:rFonts w:ascii="Franklin Gothic Book" w:hAnsi="Franklin Gothic Book" w:cs="Tahoma"/>
          <w:bCs/>
          <w:sz w:val="22"/>
          <w:szCs w:val="22"/>
        </w:rPr>
        <w:t>Better Bus Network Redesign Roadmap</w:t>
      </w:r>
    </w:p>
    <w:p w14:paraId="02336884" w14:textId="77777777" w:rsidR="006B297D" w:rsidRPr="006B297D" w:rsidRDefault="006B297D" w:rsidP="006B297D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0DAE273" w14:textId="15D7EBC2" w:rsidR="00C548F0" w:rsidRPr="00C548F0" w:rsidRDefault="00D976EC" w:rsidP="00C548F0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This slide includes a timeline of the Better Bus Network Redesign with an arrow pointing to the current status which is “Optimize Visionary and Year One Networks with Unions and Jurisdictional Partners”</w:t>
      </w:r>
    </w:p>
    <w:p w14:paraId="7854E989" w14:textId="77777777" w:rsidR="00C548F0" w:rsidRPr="00B956C3" w:rsidRDefault="00C548F0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4AE488E5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D976EC">
        <w:rPr>
          <w:rFonts w:ascii="Franklin Gothic Book" w:hAnsi="Franklin Gothic Book" w:cs="Tahoma"/>
          <w:bCs/>
          <w:sz w:val="22"/>
          <w:szCs w:val="22"/>
        </w:rPr>
        <w:t>Highlights from Draft Visionary Network</w:t>
      </w:r>
    </w:p>
    <w:p w14:paraId="2A575126" w14:textId="77777777" w:rsidR="00C548F0" w:rsidRPr="00C548F0" w:rsidRDefault="00C548F0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738F8" w14:textId="6FAC0161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D976EC">
        <w:rPr>
          <w:rFonts w:ascii="Franklin Gothic Book" w:hAnsi="Franklin Gothic Book" w:cs="Tahoma"/>
          <w:bCs/>
          <w:sz w:val="22"/>
          <w:szCs w:val="22"/>
        </w:rPr>
        <w:t>The Draft Visionary Network Could Deliver…</w:t>
      </w:r>
    </w:p>
    <w:p w14:paraId="34BDE04C" w14:textId="73529966" w:rsidR="00D976EC" w:rsidRDefault="00D976E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D3DD6F" w14:textId="1820F6F3" w:rsidR="00D976EC" w:rsidRDefault="00D976EC" w:rsidP="00D976EC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Regional connectivity – matches when and where people want to travel</w:t>
      </w:r>
    </w:p>
    <w:p w14:paraId="43AE759C" w14:textId="1E2E2F46" w:rsidR="00D976EC" w:rsidRDefault="00D976EC" w:rsidP="00D976EC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Quality customer service and operator experience – provides fast, frequent, and reliable service</w:t>
      </w:r>
    </w:p>
    <w:p w14:paraId="6CD83FB5" w14:textId="0046B1DE" w:rsidR="00D976EC" w:rsidRDefault="00D976EC" w:rsidP="00D976EC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Equity – addresses inequities and increases access to opportunity for disenfranchised communities</w:t>
      </w:r>
    </w:p>
    <w:p w14:paraId="33223569" w14:textId="633FBF20" w:rsidR="00D976EC" w:rsidRDefault="00D976EC" w:rsidP="00D976EC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Could attract 40-25 weekday, 30-35 Saturday and Sunday additional trips</w:t>
      </w:r>
    </w:p>
    <w:p w14:paraId="1F94235E" w14:textId="477CA3AA" w:rsidR="00D976EC" w:rsidRPr="00D976EC" w:rsidRDefault="00D976EC" w:rsidP="00D976EC">
      <w:pPr>
        <w:pStyle w:val="ListParagraph"/>
        <w:numPr>
          <w:ilvl w:val="0"/>
          <w:numId w:val="2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Avoids 14,570 metric tons of GHG emissions a year</w:t>
      </w:r>
    </w:p>
    <w:p w14:paraId="3C403D96" w14:textId="3B73C1F7" w:rsidR="00C548F0" w:rsidRDefault="00C548F0" w:rsidP="00C548F0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2711CC4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6:</w:t>
      </w:r>
      <w:r w:rsidR="00C548F0">
        <w:rPr>
          <w:rFonts w:ascii="Franklin Gothic Book" w:hAnsi="Franklin Gothic Book" w:cs="Tahoma"/>
          <w:sz w:val="22"/>
          <w:szCs w:val="22"/>
        </w:rPr>
        <w:t xml:space="preserve"> </w:t>
      </w:r>
      <w:r w:rsidR="00D976EC">
        <w:rPr>
          <w:rFonts w:ascii="Franklin Gothic Book" w:hAnsi="Franklin Gothic Book" w:cs="Tahoma"/>
          <w:sz w:val="22"/>
          <w:szCs w:val="22"/>
        </w:rPr>
        <w:t>The Bus Network the Region Needs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AE4587D" w14:textId="48104F23" w:rsidR="00C548F0" w:rsidRDefault="00D976EC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Draft Visionary Network Essentials</w:t>
      </w:r>
    </w:p>
    <w:p w14:paraId="34B8CF27" w14:textId="576FF583" w:rsidR="00D976EC" w:rsidRDefault="00D976EC" w:rsidP="00D976EC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All non-commuter service should operate seven days/week across the region</w:t>
      </w:r>
    </w:p>
    <w:p w14:paraId="7D2A8724" w14:textId="614518EE" w:rsidR="00D976EC" w:rsidRDefault="00D976EC" w:rsidP="00D976EC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All service should operate as frequently as possible and not less than every than every 30 minutes</w:t>
      </w:r>
    </w:p>
    <w:p w14:paraId="32DA424C" w14:textId="15D19D65" w:rsidR="00D976EC" w:rsidRDefault="00D976EC" w:rsidP="00D976EC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Regional 24-hour network to benefit the nation’s capital</w:t>
      </w:r>
    </w:p>
    <w:p w14:paraId="258FDFB2" w14:textId="4F906344" w:rsidR="00D976EC" w:rsidRDefault="00D976EC" w:rsidP="00D976EC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Expanded frequent service network</w:t>
      </w:r>
    </w:p>
    <w:p w14:paraId="713CFBC5" w14:textId="24935FA7" w:rsidR="00D976EC" w:rsidRPr="00D976EC" w:rsidRDefault="00D976EC" w:rsidP="00D976EC">
      <w:pPr>
        <w:pStyle w:val="ListParagraph"/>
        <w:numPr>
          <w:ilvl w:val="0"/>
          <w:numId w:val="38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More service all day/all week</w:t>
      </w:r>
    </w:p>
    <w:p w14:paraId="36B5F389" w14:textId="77777777" w:rsidR="00C548F0" w:rsidRPr="009532C7" w:rsidRDefault="00C548F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02CC621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D976EC">
        <w:rPr>
          <w:rFonts w:ascii="Franklin Gothic Book" w:hAnsi="Franklin Gothic Book" w:cs="Tahoma"/>
          <w:bCs/>
          <w:sz w:val="22"/>
          <w:szCs w:val="22"/>
        </w:rPr>
        <w:t>The Bus Network the Region Needs</w:t>
      </w:r>
    </w:p>
    <w:p w14:paraId="57A335E0" w14:textId="346A9F6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3E3040A" w14:textId="7E6FD87E" w:rsidR="00C36217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Increased crosstown and cross county connections</w:t>
      </w:r>
    </w:p>
    <w:p w14:paraId="23D162BF" w14:textId="7A25CCE3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Connect key destinations, including transit hubs, with direct, frequent routes</w:t>
      </w:r>
    </w:p>
    <w:p w14:paraId="17320CE4" w14:textId="77BD87B8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Expending service beyond jurisdictional borders</w:t>
      </w:r>
    </w:p>
    <w:p w14:paraId="3D0C92A8" w14:textId="266317C4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29380C9" w14:textId="794E1F4C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Examples of New Connections</w:t>
      </w:r>
    </w:p>
    <w:p w14:paraId="451396B4" w14:textId="1B89470B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C7727B1" w14:textId="67449775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 xml:space="preserve">Connect existing and future rail lines </w:t>
      </w:r>
      <w:r w:rsidRPr="00D976EC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New route between New Carrollton, Addison, and Suitland stations, extending the reach of the Purple Line</w:t>
      </w:r>
    </w:p>
    <w:p w14:paraId="4D7361E8" w14:textId="4EF65057" w:rsidR="00D976EC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Connect to transit hubs </w:t>
      </w:r>
      <w:r w:rsidRPr="00D976EC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Extend Farragut – Georgetown – Arlington service to Seven Corners Transit Center (current 38B)</w:t>
      </w:r>
    </w:p>
    <w:p w14:paraId="71AE9392" w14:textId="7192F460" w:rsidR="00930ED3" w:rsidRDefault="00D976EC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Connect to hospitals, schools and employment </w:t>
      </w:r>
      <w:r w:rsidRPr="00D976EC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New Inova Alexandria Hospital Hub, more connections to National Harbor</w:t>
      </w:r>
    </w:p>
    <w:p w14:paraId="2DB60C19" w14:textId="5074A5A3" w:rsidR="00930ED3" w:rsidRPr="00C36217" w:rsidRDefault="00930ED3" w:rsidP="00C3621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Connect adjacent neighborhoods and across borders </w:t>
      </w:r>
      <w:r w:rsidRPr="00930ED3">
        <w:rPr>
          <w:rFonts w:ascii="Franklin Gothic Book" w:hAnsi="Franklin Gothic Book" w:cs="Tahoma"/>
          <w:bCs/>
          <w:sz w:val="22"/>
          <w:szCs w:val="22"/>
        </w:rPr>
        <w:sym w:font="Wingdings" w:char="F0E0"/>
      </w:r>
      <w:r>
        <w:rPr>
          <w:rFonts w:ascii="Franklin Gothic Book" w:hAnsi="Franklin Gothic Book" w:cs="Tahoma"/>
          <w:bCs/>
          <w:sz w:val="22"/>
          <w:szCs w:val="22"/>
        </w:rPr>
        <w:t xml:space="preserve"> Fort Lincoln to/from </w:t>
      </w:r>
      <w:proofErr w:type="spellStart"/>
      <w:r>
        <w:rPr>
          <w:rFonts w:ascii="Franklin Gothic Book" w:hAnsi="Franklin Gothic Book" w:cs="Tahoma"/>
          <w:bCs/>
          <w:sz w:val="22"/>
          <w:szCs w:val="22"/>
        </w:rPr>
        <w:t>Deanwood</w:t>
      </w:r>
      <w:proofErr w:type="spellEnd"/>
      <w:r>
        <w:rPr>
          <w:rFonts w:ascii="Franklin Gothic Book" w:hAnsi="Franklin Gothic Book" w:cs="Tahoma"/>
          <w:bCs/>
          <w:sz w:val="22"/>
          <w:szCs w:val="22"/>
        </w:rPr>
        <w:t>, Chevy Chase DC to/from Chevy Chase MD</w:t>
      </w:r>
    </w:p>
    <w:p w14:paraId="522B3B65" w14:textId="77777777" w:rsidR="002E5361" w:rsidRPr="00BF52E9" w:rsidRDefault="002E5361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11A82570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930ED3">
        <w:rPr>
          <w:rFonts w:ascii="Franklin Gothic Book" w:hAnsi="Franklin Gothic Book" w:cs="Tahoma"/>
          <w:bCs/>
          <w:sz w:val="22"/>
          <w:szCs w:val="22"/>
        </w:rPr>
        <w:t>Phase 2 Engagement Results</w:t>
      </w:r>
    </w:p>
    <w:p w14:paraId="786E468B" w14:textId="2CB9A913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2670BF8" w14:textId="77777777" w:rsidR="009532C7" w:rsidRPr="002E5361" w:rsidRDefault="009532C7" w:rsidP="009532C7">
      <w:pPr>
        <w:numPr>
          <w:ilvl w:val="1"/>
          <w:numId w:val="27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6431477" w14:textId="2ACF55DC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930ED3">
        <w:rPr>
          <w:rFonts w:ascii="Franklin Gothic Book" w:hAnsi="Franklin Gothic Book" w:cs="Tahoma"/>
          <w:bCs/>
          <w:sz w:val="22"/>
          <w:szCs w:val="22"/>
        </w:rPr>
        <w:t>Phase 2 By the Numbers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F8FA2BA" w14:textId="2868D5CC" w:rsidR="00C36217" w:rsidRDefault="00930E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20,000+ interactions at 60+ public events (21% non-English, </w:t>
      </w:r>
      <w:proofErr w:type="gramStart"/>
      <w:r>
        <w:rPr>
          <w:rFonts w:ascii="Franklin Gothic Book" w:hAnsi="Franklin Gothic Book" w:cs="Tahoma"/>
          <w:sz w:val="22"/>
          <w:szCs w:val="22"/>
        </w:rPr>
        <w:t>10.%</w:t>
      </w:r>
      <w:proofErr w:type="gramEnd"/>
      <w:r>
        <w:rPr>
          <w:rFonts w:ascii="Franklin Gothic Book" w:hAnsi="Franklin Gothic Book" w:cs="Tahoma"/>
          <w:sz w:val="22"/>
          <w:szCs w:val="22"/>
        </w:rPr>
        <w:t xml:space="preserve"> of daily ridership)</w:t>
      </w:r>
    </w:p>
    <w:p w14:paraId="58DEB532" w14:textId="0788A2D9" w:rsidR="00930ED3" w:rsidRDefault="00930E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500+ bus operations staff at 11 preview parties</w:t>
      </w:r>
    </w:p>
    <w:p w14:paraId="1FDC1169" w14:textId="7BE7BCF7" w:rsidR="00930ED3" w:rsidRDefault="00930E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330+ Metro employees at 2 Coffee Chat events</w:t>
      </w:r>
    </w:p>
    <w:p w14:paraId="04495016" w14:textId="5D40E41C" w:rsidR="00930ED3" w:rsidRDefault="00930E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Received 8,000+ comments, 1,900+ surveys, 360+ operator comments</w:t>
      </w:r>
    </w:p>
    <w:p w14:paraId="1D7BE39C" w14:textId="4D827E6A" w:rsidR="00930ED3" w:rsidRDefault="00930E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Briefed 110+ elected officials and 15+ advocacy groups, CBOs, and committees</w:t>
      </w:r>
    </w:p>
    <w:p w14:paraId="2238740A" w14:textId="7F45A8E7" w:rsidR="00930ED3" w:rsidRDefault="00930ED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Multilingual advertising through 21 outlets, 600,000+ social media impressions, 40,000+ visitors to the Experience Lab page</w:t>
      </w:r>
    </w:p>
    <w:p w14:paraId="5F2C4DDC" w14:textId="77777777" w:rsidR="00930ED3" w:rsidRPr="009532C7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12A2A8" w14:textId="59C3FF76" w:rsidR="002E5361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</w:t>
      </w:r>
      <w:r w:rsidR="00930ED3">
        <w:rPr>
          <w:rFonts w:ascii="Franklin Gothic Book" w:hAnsi="Franklin Gothic Book" w:cs="Tahoma"/>
          <w:bCs/>
          <w:sz w:val="22"/>
          <w:szCs w:val="22"/>
        </w:rPr>
        <w:t>The Visionary Network Will Make the Bus Better</w:t>
      </w:r>
    </w:p>
    <w:p w14:paraId="7D483B95" w14:textId="77777777" w:rsidR="002E5361" w:rsidRPr="002E5361" w:rsidRDefault="002E5361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A6EFEB0" w14:textId="5C6BAED4" w:rsidR="009532C7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Includes a pie chart with the Overall Impressions of the Visionary Network with:</w:t>
      </w:r>
    </w:p>
    <w:p w14:paraId="2A1EE15F" w14:textId="7B4D694F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15% stating it will make no difference</w:t>
      </w:r>
    </w:p>
    <w:p w14:paraId="63CDF7C7" w14:textId="1F598C5B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24% stating it will make the bus much or somewhat worse</w:t>
      </w:r>
    </w:p>
    <w:p w14:paraId="496A499D" w14:textId="584E60CB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61% stating it will make the bus much or somewhat better</w:t>
      </w:r>
    </w:p>
    <w:p w14:paraId="51E433F8" w14:textId="3AAAA456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F6F38A8" w14:textId="7A7D83FD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61% of respondents has a positive impression of the draft Visionary Network</w:t>
      </w:r>
    </w:p>
    <w:p w14:paraId="3C3D7C05" w14:textId="4803F168" w:rsidR="00930ED3" w:rsidRDefault="00930ED3" w:rsidP="00930ED3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At in-person events, it was 70% (this is likely higher due to attendees receiving a walkthrough of the network to better understand its potential impacts)</w:t>
      </w:r>
    </w:p>
    <w:p w14:paraId="6717DF29" w14:textId="7FEF4376" w:rsidR="00930ED3" w:rsidRDefault="00930ED3" w:rsidP="00930ED3">
      <w:pPr>
        <w:pStyle w:val="ListParagraph"/>
        <w:numPr>
          <w:ilvl w:val="0"/>
          <w:numId w:val="41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For the web survey, it was 49%</w:t>
      </w:r>
    </w:p>
    <w:p w14:paraId="18FBF630" w14:textId="77777777" w:rsidR="00930ED3" w:rsidRDefault="00930ED3" w:rsidP="00930ED3">
      <w:pPr>
        <w:pStyle w:val="ListParagraph"/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C895AB8" w14:textId="43C168DB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70% of low-income respondents said it was somewhat or much better</w:t>
      </w:r>
    </w:p>
    <w:p w14:paraId="6DE0775E" w14:textId="30F2586A" w:rsidR="00930ED3" w:rsidRP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68% of people of color who responded said it was somewhat or much better</w:t>
      </w:r>
    </w:p>
    <w:p w14:paraId="6FDA0ACA" w14:textId="77777777" w:rsidR="00930ED3" w:rsidRPr="009532C7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079876FE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 w:rsidR="00930ED3">
        <w:rPr>
          <w:rFonts w:ascii="Franklin Gothic Book" w:hAnsi="Franklin Gothic Book" w:cs="Tahoma"/>
          <w:bCs/>
          <w:sz w:val="22"/>
          <w:szCs w:val="22"/>
        </w:rPr>
        <w:t xml:space="preserve">We Gathered A Lot of Input </w:t>
      </w:r>
      <w:proofErr w:type="gramStart"/>
      <w:r w:rsidR="00930ED3">
        <w:rPr>
          <w:rFonts w:ascii="Franklin Gothic Book" w:hAnsi="Franklin Gothic Book" w:cs="Tahoma"/>
          <w:bCs/>
          <w:sz w:val="22"/>
          <w:szCs w:val="22"/>
        </w:rPr>
        <w:t>On</w:t>
      </w:r>
      <w:proofErr w:type="gramEnd"/>
      <w:r w:rsidR="00930ED3">
        <w:rPr>
          <w:rFonts w:ascii="Franklin Gothic Book" w:hAnsi="Franklin Gothic Book" w:cs="Tahoma"/>
          <w:bCs/>
          <w:sz w:val="22"/>
          <w:szCs w:val="22"/>
        </w:rPr>
        <w:t xml:space="preserve"> the Proposed Routes</w:t>
      </w:r>
    </w:p>
    <w:p w14:paraId="77C34344" w14:textId="18F881FD" w:rsidR="002E5361" w:rsidRDefault="002E536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7B986DC" w14:textId="5D7F01F9" w:rsidR="00EE44CB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8,000+ total comments on routes</w:t>
      </w:r>
    </w:p>
    <w:p w14:paraId="6C7B8F76" w14:textId="5B3B922F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763F9B5" w14:textId="37F6A15D" w:rsidR="00930ED3" w:rsidRDefault="00930ED3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Most comments are about:</w:t>
      </w:r>
    </w:p>
    <w:p w14:paraId="0B992BCE" w14:textId="07912D7B" w:rsidR="00930ED3" w:rsidRDefault="00930ED3" w:rsidP="00930ED3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Route alignment</w:t>
      </w:r>
    </w:p>
    <w:p w14:paraId="678A6DF8" w14:textId="33097C33" w:rsidR="00930ED3" w:rsidRDefault="00930ED3" w:rsidP="00930ED3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Level of service</w:t>
      </w:r>
    </w:p>
    <w:p w14:paraId="0DEE8C78" w14:textId="085E7F70" w:rsidR="00930ED3" w:rsidRDefault="00930ED3" w:rsidP="00930ED3">
      <w:pPr>
        <w:pStyle w:val="ListParagraph"/>
        <w:numPr>
          <w:ilvl w:val="0"/>
          <w:numId w:val="42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New destinations</w:t>
      </w:r>
    </w:p>
    <w:p w14:paraId="2C4BB08C" w14:textId="1E9EA598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7437150" w14:textId="4922A09F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There is a table with information about the Source of comments.</w:t>
      </w:r>
    </w:p>
    <w:p w14:paraId="5078DBFC" w14:textId="7EA5DA7E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Comment of Your Route Tool provided 5,749 comments</w:t>
      </w:r>
    </w:p>
    <w:p w14:paraId="66BABD5F" w14:textId="271A7628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Public survey provided 1,112 comments</w:t>
      </w:r>
    </w:p>
    <w:p w14:paraId="635A394E" w14:textId="1BB77F8F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Ride along provided 654 comments</w:t>
      </w:r>
    </w:p>
    <w:p w14:paraId="22D1485F" w14:textId="658CBFE3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Bus operators provided 367 comments</w:t>
      </w:r>
    </w:p>
    <w:p w14:paraId="63AA54DC" w14:textId="0AC45957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Customer service provided 105 comments</w:t>
      </w:r>
    </w:p>
    <w:p w14:paraId="29A417A1" w14:textId="748363DC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Elected officials provided 88 comments</w:t>
      </w:r>
    </w:p>
    <w:p w14:paraId="6F9AEE86" w14:textId="732AE129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Social Media provided 36 comments</w:t>
      </w:r>
    </w:p>
    <w:p w14:paraId="4F0CCAC2" w14:textId="7B4B561A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Stakeholders provided 25 comments</w:t>
      </w:r>
    </w:p>
    <w:p w14:paraId="14331DCE" w14:textId="080B3325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B5B49C" w14:textId="7AEDA64E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The Comment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On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 xml:space="preserve"> Your Ride tool brought in 5x more comments than any other source</w:t>
      </w:r>
    </w:p>
    <w:p w14:paraId="0A11F82C" w14:textId="74E3072B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Nearly half of Comment on Your Route tools were categorized as “I dislike” while 34% were categorized as “I need”</w:t>
      </w:r>
    </w:p>
    <w:p w14:paraId="4496EF1D" w14:textId="6D5FF3FD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520238E" w14:textId="01697A38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There is a pie chart about the Comment on Your Route Tool Comments</w:t>
      </w:r>
    </w:p>
    <w:p w14:paraId="4682779B" w14:textId="0371D7D0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19% were categorized as I like</w:t>
      </w:r>
    </w:p>
    <w:p w14:paraId="4170F6BE" w14:textId="6964903A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47% were categorized as I dislike</w:t>
      </w:r>
    </w:p>
    <w:p w14:paraId="51FDFD87" w14:textId="58C4C06C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34% were categorized as I need</w:t>
      </w:r>
    </w:p>
    <w:p w14:paraId="4F58E720" w14:textId="20A79D34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946A0EA" w14:textId="0F16D48A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Wards 2 and 3 in DC account for 40% of the total comments received and 60% of the “I Dislike” comments in the Comment on Your Route Tool</w:t>
      </w:r>
    </w:p>
    <w:p w14:paraId="79E47BC9" w14:textId="4D6DBD10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0B2E010" w14:textId="538690ED" w:rsidR="00930ED3" w:rsidRDefault="00930ED3" w:rsidP="00930ED3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12: Perceptions of the Visionary Network Varied Across Jurisdictions</w:t>
      </w:r>
    </w:p>
    <w:p w14:paraId="6C72B7D3" w14:textId="137E0066" w:rsidR="00930ED3" w:rsidRDefault="00DC3B4A" w:rsidP="00DC3B4A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Maryland residents had the most positive perception of the Visionary network</w:t>
      </w:r>
    </w:p>
    <w:p w14:paraId="63E1F842" w14:textId="1825203D" w:rsidR="00DC3B4A" w:rsidRDefault="00DC3B4A" w:rsidP="00DC3B4A">
      <w:pPr>
        <w:pStyle w:val="ListParagraph"/>
        <w:numPr>
          <w:ilvl w:val="1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75% said they thought it was somewhat or much better than the existing network</w:t>
      </w:r>
    </w:p>
    <w:p w14:paraId="6352856C" w14:textId="4FA73776" w:rsidR="00DC3B4A" w:rsidRDefault="00DC3B4A" w:rsidP="00DC3B4A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DC residents had the most negative perception of the Visionary network</w:t>
      </w:r>
    </w:p>
    <w:p w14:paraId="5D077CBD" w14:textId="10F7E9E8" w:rsidR="00DC3B4A" w:rsidRDefault="00DC3B4A" w:rsidP="00DC3B4A">
      <w:pPr>
        <w:pStyle w:val="ListParagraph"/>
        <w:numPr>
          <w:ilvl w:val="1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Only 40% said they thought it was somewhat or much better than the existing network</w:t>
      </w:r>
    </w:p>
    <w:p w14:paraId="11D527C6" w14:textId="1CC92F4F" w:rsidR="00DC3B4A" w:rsidRDefault="00DC3B4A" w:rsidP="00DC3B4A">
      <w:pPr>
        <w:pStyle w:val="ListParagraph"/>
        <w:numPr>
          <w:ilvl w:val="0"/>
          <w:numId w:val="45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Impressions given outside of the context of the survey were more positive (69%)</w:t>
      </w:r>
    </w:p>
    <w:p w14:paraId="6D28A797" w14:textId="1E4C96E0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B44C77E" w14:textId="3208F0B3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13: Network Design and Next Steps</w:t>
      </w:r>
    </w:p>
    <w:p w14:paraId="1C06C232" w14:textId="05B6E07A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3CE6BC1" w14:textId="64ED00B1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14: Where We Are</w:t>
      </w:r>
    </w:p>
    <w:p w14:paraId="734063CF" w14:textId="40E6FF53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Project Status</w:t>
      </w:r>
    </w:p>
    <w:p w14:paraId="78DDF718" w14:textId="7C731BC8" w:rsidR="00DC3B4A" w:rsidRDefault="00DC3B4A" w:rsidP="00DC3B4A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Received 8,000+ route specific comments – Incorporating into Revised Visionary Network and Draft Year One Network</w:t>
      </w:r>
    </w:p>
    <w:p w14:paraId="27B243CF" w14:textId="66FDCA67" w:rsidR="00DC3B4A" w:rsidRDefault="00DC3B4A" w:rsidP="00DC3B4A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Development recommendations for new route naming system</w:t>
      </w:r>
    </w:p>
    <w:p w14:paraId="314AD046" w14:textId="504E2D6A" w:rsidR="00DC3B4A" w:rsidRDefault="00DC3B4A" w:rsidP="00DC3B4A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Shared in Spring 2023: draft visionary network</w:t>
      </w:r>
    </w:p>
    <w:p w14:paraId="6231236E" w14:textId="432BA5C7" w:rsidR="00DC3B4A" w:rsidRDefault="00DC3B4A" w:rsidP="00DC3B4A">
      <w:pPr>
        <w:pStyle w:val="ListParagraph"/>
        <w:numPr>
          <w:ilvl w:val="0"/>
          <w:numId w:val="46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Anticipated Sharing in Winter 2024: revised visionary network, draft year one network</w:t>
      </w:r>
    </w:p>
    <w:p w14:paraId="7C839E54" w14:textId="6CC76559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887E7EA" w14:textId="5F938E15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15: Revised Visionary Network at a Glance</w:t>
      </w:r>
    </w:p>
    <w:p w14:paraId="3ABE9804" w14:textId="15303815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Revisions to the Visionary Network were made based on:</w:t>
      </w:r>
    </w:p>
    <w:p w14:paraId="75E439B8" w14:textId="32130F6D" w:rsidR="00DC3B4A" w:rsidRDefault="00DC3B4A" w:rsidP="00DC3B4A">
      <w:pPr>
        <w:pStyle w:val="ListParagraph"/>
        <w:numPr>
          <w:ilvl w:val="0"/>
          <w:numId w:val="4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Comments and ideas from the public, stakeholders and elected officials</w:t>
      </w:r>
    </w:p>
    <w:p w14:paraId="2043903B" w14:textId="6C67F6DA" w:rsidR="00DC3B4A" w:rsidRDefault="00DC3B4A" w:rsidP="00DC3B4A">
      <w:pPr>
        <w:pStyle w:val="ListParagraph"/>
        <w:numPr>
          <w:ilvl w:val="0"/>
          <w:numId w:val="4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Data on travel needs and demand</w:t>
      </w:r>
    </w:p>
    <w:p w14:paraId="6B760A38" w14:textId="12A6B73C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0D041B4" w14:textId="6D795D44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Revision continue to prioritize equity, connectivity, and the customer and operator experience</w:t>
      </w:r>
    </w:p>
    <w:p w14:paraId="63FBF5A2" w14:textId="540B3279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C9C3801" w14:textId="7F913C81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Expanded frequent service, more service all day/all week, increase crosstown and cross-county connections, service is easier to understand along major routes, direct, frequent routes connecting key destinations and transit hubs, and extended service beyond jurisdictional boundaries.</w:t>
      </w:r>
    </w:p>
    <w:p w14:paraId="01CB300E" w14:textId="6AFF410E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D6FAA3A" w14:textId="70D6289A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16: What is a Year One Network?</w:t>
      </w:r>
    </w:p>
    <w:p w14:paraId="62E092A1" w14:textId="0013DC9B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502DDFC" w14:textId="61629F21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Transformative bus service that:</w:t>
      </w:r>
    </w:p>
    <w:p w14:paraId="4CD3929B" w14:textId="2BD67ECF" w:rsidR="00DC3B4A" w:rsidRDefault="00DC3B4A" w:rsidP="00DC3B4A">
      <w:pPr>
        <w:pStyle w:val="ListParagraph"/>
        <w:numPr>
          <w:ilvl w:val="0"/>
          <w:numId w:val="4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Is equitable,</w:t>
      </w:r>
    </w:p>
    <w:p w14:paraId="5ECB92E7" w14:textId="18C2B9BF" w:rsidR="00DC3B4A" w:rsidRDefault="00DC3B4A" w:rsidP="00DC3B4A">
      <w:pPr>
        <w:pStyle w:val="ListParagraph"/>
        <w:numPr>
          <w:ilvl w:val="0"/>
          <w:numId w:val="4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Provides a base network that can be built upon in the future,</w:t>
      </w:r>
    </w:p>
    <w:p w14:paraId="015C9A86" w14:textId="4543B193" w:rsidR="00DC3B4A" w:rsidRDefault="00DC3B4A" w:rsidP="00DC3B4A">
      <w:pPr>
        <w:pStyle w:val="ListParagraph"/>
        <w:numPr>
          <w:ilvl w:val="0"/>
          <w:numId w:val="4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Reallocates resources to best meet goals for bus service, and</w:t>
      </w:r>
    </w:p>
    <w:p w14:paraId="5100361C" w14:textId="61C71946" w:rsidR="00DC3B4A" w:rsidRDefault="00DC3B4A" w:rsidP="00DC3B4A">
      <w:pPr>
        <w:pStyle w:val="ListParagraph"/>
        <w:numPr>
          <w:ilvl w:val="0"/>
          <w:numId w:val="49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Can be delivered with resources available today</w:t>
      </w:r>
    </w:p>
    <w:p w14:paraId="2E218C31" w14:textId="4BDB3573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39E66F4" w14:textId="4ED921E1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There is a graphic that says “Metro and partners resources include” with icons of a bus, money, a bus garage, and bus drivers.</w:t>
      </w:r>
    </w:p>
    <w:p w14:paraId="7AF58A61" w14:textId="38CA9CAE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FE99959" w14:textId="0E97C167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The Year One Network is the first step to implement the Visionary Network.</w:t>
      </w:r>
    </w:p>
    <w:p w14:paraId="6EE35402" w14:textId="221AD324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A22D86D" w14:textId="5A975AEA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17: Next Steps</w:t>
      </w:r>
    </w:p>
    <w:p w14:paraId="7B87B50C" w14:textId="34F9D1E1" w:rsidR="00DC3B4A" w:rsidRDefault="00DC3B4A" w:rsidP="00DC3B4A">
      <w:pPr>
        <w:pStyle w:val="ListParagraph"/>
        <w:numPr>
          <w:ilvl w:val="0"/>
          <w:numId w:val="5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Finalize Revised Visionary and draft Year One networks</w:t>
      </w:r>
    </w:p>
    <w:p w14:paraId="6EF56420" w14:textId="00784C68" w:rsidR="00DC3B4A" w:rsidRDefault="00DC3B4A" w:rsidP="00DC3B4A">
      <w:pPr>
        <w:pStyle w:val="ListParagraph"/>
        <w:numPr>
          <w:ilvl w:val="0"/>
          <w:numId w:val="50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Develop engagement plans, tools and materials</w:t>
      </w:r>
    </w:p>
    <w:p w14:paraId="2217D23A" w14:textId="556CA010" w:rsid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3456067" w14:textId="0A4D57E1" w:rsidR="00DC3B4A" w:rsidRPr="00DC3B4A" w:rsidRDefault="00DC3B4A" w:rsidP="00DC3B4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18: Discussion</w:t>
      </w:r>
      <w:bookmarkStart w:id="0" w:name="_GoBack"/>
      <w:bookmarkEnd w:id="0"/>
    </w:p>
    <w:sectPr w:rsidR="00DC3B4A" w:rsidRPr="00DC3B4A" w:rsidSect="00BD32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EFA601"/>
    <w:multiLevelType w:val="hybridMultilevel"/>
    <w:tmpl w:val="D17558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744219"/>
    <w:multiLevelType w:val="hybridMultilevel"/>
    <w:tmpl w:val="D1E84640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EA28D7"/>
    <w:multiLevelType w:val="hybridMultilevel"/>
    <w:tmpl w:val="A3D7AC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AB680"/>
    <w:multiLevelType w:val="hybridMultilevel"/>
    <w:tmpl w:val="70E6289B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AD6094"/>
    <w:multiLevelType w:val="hybridMultilevel"/>
    <w:tmpl w:val="BBD0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B7336"/>
    <w:multiLevelType w:val="hybridMultilevel"/>
    <w:tmpl w:val="4706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5929"/>
    <w:multiLevelType w:val="hybridMultilevel"/>
    <w:tmpl w:val="95789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E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F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6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A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A9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4CD5A22"/>
    <w:multiLevelType w:val="hybridMultilevel"/>
    <w:tmpl w:val="ABEC0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E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A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A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4B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8A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4D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C31A05"/>
    <w:multiLevelType w:val="hybridMultilevel"/>
    <w:tmpl w:val="BB4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23538"/>
    <w:multiLevelType w:val="hybridMultilevel"/>
    <w:tmpl w:val="D0FE4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D375D"/>
    <w:multiLevelType w:val="hybridMultilevel"/>
    <w:tmpl w:val="2F9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192842"/>
    <w:multiLevelType w:val="hybridMultilevel"/>
    <w:tmpl w:val="39E0D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E4BA4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26C5CC8"/>
    <w:multiLevelType w:val="hybridMultilevel"/>
    <w:tmpl w:val="4F1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23276A"/>
    <w:multiLevelType w:val="hybridMultilevel"/>
    <w:tmpl w:val="7EC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12A1D"/>
    <w:multiLevelType w:val="hybridMultilevel"/>
    <w:tmpl w:val="8F22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B2F85"/>
    <w:multiLevelType w:val="hybridMultilevel"/>
    <w:tmpl w:val="594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83B87"/>
    <w:multiLevelType w:val="hybridMultilevel"/>
    <w:tmpl w:val="F20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F3087"/>
    <w:multiLevelType w:val="hybridMultilevel"/>
    <w:tmpl w:val="930E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1D865F63"/>
    <w:multiLevelType w:val="hybridMultilevel"/>
    <w:tmpl w:val="405C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3957D8"/>
    <w:multiLevelType w:val="hybridMultilevel"/>
    <w:tmpl w:val="9D066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021BB"/>
    <w:multiLevelType w:val="hybridMultilevel"/>
    <w:tmpl w:val="6DE4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D72FB1"/>
    <w:multiLevelType w:val="hybridMultilevel"/>
    <w:tmpl w:val="A552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A91FC5"/>
    <w:multiLevelType w:val="hybridMultilevel"/>
    <w:tmpl w:val="FF445C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070E33"/>
    <w:multiLevelType w:val="hybridMultilevel"/>
    <w:tmpl w:val="EFDA3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C14D7B"/>
    <w:multiLevelType w:val="hybridMultilevel"/>
    <w:tmpl w:val="4578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F7B59"/>
    <w:multiLevelType w:val="hybridMultilevel"/>
    <w:tmpl w:val="92509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E1B22"/>
    <w:multiLevelType w:val="hybridMultilevel"/>
    <w:tmpl w:val="4480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0150F"/>
    <w:multiLevelType w:val="hybridMultilevel"/>
    <w:tmpl w:val="2090A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ED52AD"/>
    <w:multiLevelType w:val="hybridMultilevel"/>
    <w:tmpl w:val="0E483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0C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4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CC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6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2A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B9F27EA"/>
    <w:multiLevelType w:val="hybridMultilevel"/>
    <w:tmpl w:val="414EB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EE756D0"/>
    <w:multiLevelType w:val="hybridMultilevel"/>
    <w:tmpl w:val="CC2084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0595ABE"/>
    <w:multiLevelType w:val="hybridMultilevel"/>
    <w:tmpl w:val="0EC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1DA4E9"/>
    <w:multiLevelType w:val="hybridMultilevel"/>
    <w:tmpl w:val="BA6555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9800999"/>
    <w:multiLevelType w:val="hybridMultilevel"/>
    <w:tmpl w:val="AC58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AF043E"/>
    <w:multiLevelType w:val="hybridMultilevel"/>
    <w:tmpl w:val="895AAB16"/>
    <w:lvl w:ilvl="0" w:tplc="23B67ACC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D42400"/>
    <w:multiLevelType w:val="hybridMultilevel"/>
    <w:tmpl w:val="0C2D2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F861206"/>
    <w:multiLevelType w:val="hybridMultilevel"/>
    <w:tmpl w:val="4514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6554E2"/>
    <w:multiLevelType w:val="hybridMultilevel"/>
    <w:tmpl w:val="2E08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81CDD"/>
    <w:multiLevelType w:val="hybridMultilevel"/>
    <w:tmpl w:val="01EE6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5EB6387C"/>
    <w:multiLevelType w:val="hybridMultilevel"/>
    <w:tmpl w:val="51D0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634DD"/>
    <w:multiLevelType w:val="hybridMultilevel"/>
    <w:tmpl w:val="5C28F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6E8A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7A57FE5"/>
    <w:multiLevelType w:val="hybridMultilevel"/>
    <w:tmpl w:val="92D0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B43D6"/>
    <w:multiLevelType w:val="hybridMultilevel"/>
    <w:tmpl w:val="51BE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333B19"/>
    <w:multiLevelType w:val="hybridMultilevel"/>
    <w:tmpl w:val="C09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8F7005"/>
    <w:multiLevelType w:val="hybridMultilevel"/>
    <w:tmpl w:val="A9C43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D70E84"/>
    <w:multiLevelType w:val="hybridMultilevel"/>
    <w:tmpl w:val="365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007439"/>
    <w:multiLevelType w:val="hybridMultilevel"/>
    <w:tmpl w:val="93CC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65C74E4"/>
    <w:multiLevelType w:val="hybridMultilevel"/>
    <w:tmpl w:val="2900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8965B9"/>
    <w:multiLevelType w:val="hybridMultilevel"/>
    <w:tmpl w:val="6CF0B942"/>
    <w:lvl w:ilvl="0" w:tplc="23B67ACC">
      <w:numFmt w:val="bullet"/>
      <w:lvlText w:val="-"/>
      <w:lvlJc w:val="left"/>
      <w:pPr>
        <w:ind w:left="720" w:hanging="360"/>
      </w:pPr>
      <w:rPr>
        <w:rFonts w:ascii="Franklin Gothic Book" w:eastAsiaTheme="minorEastAsia" w:hAnsi="Franklin Gothic Book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0"/>
  </w:num>
  <w:num w:numId="3">
    <w:abstractNumId w:val="32"/>
  </w:num>
  <w:num w:numId="4">
    <w:abstractNumId w:val="15"/>
  </w:num>
  <w:num w:numId="5">
    <w:abstractNumId w:val="46"/>
  </w:num>
  <w:num w:numId="6">
    <w:abstractNumId w:val="8"/>
  </w:num>
  <w:num w:numId="7">
    <w:abstractNumId w:val="7"/>
  </w:num>
  <w:num w:numId="8">
    <w:abstractNumId w:val="18"/>
  </w:num>
  <w:num w:numId="9">
    <w:abstractNumId w:val="41"/>
  </w:num>
  <w:num w:numId="10">
    <w:abstractNumId w:val="39"/>
  </w:num>
  <w:num w:numId="11">
    <w:abstractNumId w:val="6"/>
  </w:num>
  <w:num w:numId="12">
    <w:abstractNumId w:val="29"/>
  </w:num>
  <w:num w:numId="13">
    <w:abstractNumId w:val="31"/>
  </w:num>
  <w:num w:numId="14">
    <w:abstractNumId w:val="47"/>
  </w:num>
  <w:num w:numId="15">
    <w:abstractNumId w:val="11"/>
  </w:num>
  <w:num w:numId="16">
    <w:abstractNumId w:val="44"/>
  </w:num>
  <w:num w:numId="17">
    <w:abstractNumId w:val="0"/>
  </w:num>
  <w:num w:numId="18">
    <w:abstractNumId w:val="21"/>
  </w:num>
  <w:num w:numId="19">
    <w:abstractNumId w:val="1"/>
  </w:num>
  <w:num w:numId="20">
    <w:abstractNumId w:val="36"/>
  </w:num>
  <w:num w:numId="21">
    <w:abstractNumId w:val="19"/>
  </w:num>
  <w:num w:numId="22">
    <w:abstractNumId w:val="30"/>
  </w:num>
  <w:num w:numId="23">
    <w:abstractNumId w:val="16"/>
  </w:num>
  <w:num w:numId="24">
    <w:abstractNumId w:val="2"/>
  </w:num>
  <w:num w:numId="25">
    <w:abstractNumId w:val="12"/>
  </w:num>
  <w:num w:numId="26">
    <w:abstractNumId w:val="42"/>
  </w:num>
  <w:num w:numId="27">
    <w:abstractNumId w:val="3"/>
  </w:num>
  <w:num w:numId="28">
    <w:abstractNumId w:val="10"/>
  </w:num>
  <w:num w:numId="29">
    <w:abstractNumId w:val="45"/>
  </w:num>
  <w:num w:numId="30">
    <w:abstractNumId w:val="17"/>
  </w:num>
  <w:num w:numId="31">
    <w:abstractNumId w:val="23"/>
  </w:num>
  <w:num w:numId="32">
    <w:abstractNumId w:val="5"/>
  </w:num>
  <w:num w:numId="33">
    <w:abstractNumId w:val="27"/>
  </w:num>
  <w:num w:numId="34">
    <w:abstractNumId w:val="25"/>
  </w:num>
  <w:num w:numId="35">
    <w:abstractNumId w:val="4"/>
  </w:num>
  <w:num w:numId="36">
    <w:abstractNumId w:val="33"/>
  </w:num>
  <w:num w:numId="37">
    <w:abstractNumId w:val="24"/>
  </w:num>
  <w:num w:numId="38">
    <w:abstractNumId w:val="26"/>
  </w:num>
  <w:num w:numId="39">
    <w:abstractNumId w:val="35"/>
  </w:num>
  <w:num w:numId="40">
    <w:abstractNumId w:val="49"/>
  </w:num>
  <w:num w:numId="41">
    <w:abstractNumId w:val="28"/>
  </w:num>
  <w:num w:numId="42">
    <w:abstractNumId w:val="9"/>
  </w:num>
  <w:num w:numId="43">
    <w:abstractNumId w:val="22"/>
  </w:num>
  <w:num w:numId="44">
    <w:abstractNumId w:val="14"/>
  </w:num>
  <w:num w:numId="45">
    <w:abstractNumId w:val="34"/>
  </w:num>
  <w:num w:numId="46">
    <w:abstractNumId w:val="48"/>
  </w:num>
  <w:num w:numId="47">
    <w:abstractNumId w:val="37"/>
  </w:num>
  <w:num w:numId="48">
    <w:abstractNumId w:val="38"/>
  </w:num>
  <w:num w:numId="49">
    <w:abstractNumId w:val="43"/>
  </w:num>
  <w:num w:numId="5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0E4244"/>
    <w:rsid w:val="00137A19"/>
    <w:rsid w:val="001C1F4F"/>
    <w:rsid w:val="00231E60"/>
    <w:rsid w:val="002524C2"/>
    <w:rsid w:val="002563BE"/>
    <w:rsid w:val="00260FC6"/>
    <w:rsid w:val="00297DF7"/>
    <w:rsid w:val="002A7FC3"/>
    <w:rsid w:val="002B75C3"/>
    <w:rsid w:val="002C4AE3"/>
    <w:rsid w:val="002D184F"/>
    <w:rsid w:val="002E5361"/>
    <w:rsid w:val="003122BD"/>
    <w:rsid w:val="00332A81"/>
    <w:rsid w:val="003470E8"/>
    <w:rsid w:val="00354DE0"/>
    <w:rsid w:val="00365089"/>
    <w:rsid w:val="00391B8C"/>
    <w:rsid w:val="003B2E76"/>
    <w:rsid w:val="003E14B2"/>
    <w:rsid w:val="00417689"/>
    <w:rsid w:val="00450B54"/>
    <w:rsid w:val="00485FBC"/>
    <w:rsid w:val="004E251B"/>
    <w:rsid w:val="004E28D7"/>
    <w:rsid w:val="00502BF0"/>
    <w:rsid w:val="00505D14"/>
    <w:rsid w:val="005509DF"/>
    <w:rsid w:val="00570014"/>
    <w:rsid w:val="005B6DB0"/>
    <w:rsid w:val="00644310"/>
    <w:rsid w:val="006529B5"/>
    <w:rsid w:val="0068601C"/>
    <w:rsid w:val="0069040D"/>
    <w:rsid w:val="0069440F"/>
    <w:rsid w:val="006B297D"/>
    <w:rsid w:val="006C2D07"/>
    <w:rsid w:val="00736AC2"/>
    <w:rsid w:val="00781FD9"/>
    <w:rsid w:val="00846DB8"/>
    <w:rsid w:val="00854132"/>
    <w:rsid w:val="00865087"/>
    <w:rsid w:val="00883994"/>
    <w:rsid w:val="00886164"/>
    <w:rsid w:val="00897431"/>
    <w:rsid w:val="008B544B"/>
    <w:rsid w:val="00904144"/>
    <w:rsid w:val="00930ED3"/>
    <w:rsid w:val="00943ED2"/>
    <w:rsid w:val="00951559"/>
    <w:rsid w:val="009532C7"/>
    <w:rsid w:val="0099603E"/>
    <w:rsid w:val="009C00E5"/>
    <w:rsid w:val="009C47CD"/>
    <w:rsid w:val="00A2120A"/>
    <w:rsid w:val="00A32F6E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956C3"/>
    <w:rsid w:val="00BD326E"/>
    <w:rsid w:val="00BE27D4"/>
    <w:rsid w:val="00BF52E9"/>
    <w:rsid w:val="00C27A5F"/>
    <w:rsid w:val="00C35985"/>
    <w:rsid w:val="00C36217"/>
    <w:rsid w:val="00C548F0"/>
    <w:rsid w:val="00C55061"/>
    <w:rsid w:val="00CB12B3"/>
    <w:rsid w:val="00CD2B6D"/>
    <w:rsid w:val="00CE47E6"/>
    <w:rsid w:val="00D04E1D"/>
    <w:rsid w:val="00D07983"/>
    <w:rsid w:val="00D21321"/>
    <w:rsid w:val="00D26A3F"/>
    <w:rsid w:val="00D422B7"/>
    <w:rsid w:val="00D8175D"/>
    <w:rsid w:val="00D976EC"/>
    <w:rsid w:val="00DC3B4A"/>
    <w:rsid w:val="00E07BED"/>
    <w:rsid w:val="00E4622B"/>
    <w:rsid w:val="00E81934"/>
    <w:rsid w:val="00EE44CB"/>
    <w:rsid w:val="00EF18E0"/>
    <w:rsid w:val="00EF19DC"/>
    <w:rsid w:val="00F05109"/>
    <w:rsid w:val="00F07C04"/>
    <w:rsid w:val="00F73CAC"/>
    <w:rsid w:val="00F84F9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3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1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34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53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7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8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81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6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59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4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18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1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65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03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7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9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8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8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8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5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2023-11-22T18:46:00Z</dcterms:created>
  <dcterms:modified xsi:type="dcterms:W3CDTF">2023-11-22T18:46:00Z</dcterms:modified>
</cp:coreProperties>
</file>